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652" w:rsidRDefault="00650652" w:rsidP="00230632"/>
    <w:p w:rsidR="0098390C" w:rsidRPr="0098390C" w:rsidRDefault="0098390C" w:rsidP="0098390C">
      <w:pPr>
        <w:rPr>
          <w:sz w:val="16"/>
          <w:szCs w:val="16"/>
        </w:rPr>
      </w:pPr>
    </w:p>
    <w:p w:rsidR="003B503B" w:rsidRPr="00FF5E62" w:rsidRDefault="003B503B" w:rsidP="00FF5E62">
      <w:pPr>
        <w:pStyle w:val="Titre6"/>
        <w:ind w:left="-1440" w:right="-553"/>
        <w:jc w:val="center"/>
        <w:rPr>
          <w:rFonts w:ascii="Verdana" w:hAnsi="Verdana"/>
          <w:sz w:val="20"/>
          <w:szCs w:val="20"/>
        </w:rPr>
      </w:pPr>
      <w:r w:rsidRPr="00BD231F">
        <w:rPr>
          <w:rFonts w:ascii="Verdana" w:hAnsi="Verdana"/>
          <w:sz w:val="20"/>
          <w:szCs w:val="20"/>
        </w:rPr>
        <w:t>AVIS DE CONVOCATION</w:t>
      </w:r>
    </w:p>
    <w:p w:rsidR="00FF5E62" w:rsidRPr="00BD231F" w:rsidRDefault="00FF5E62" w:rsidP="00FF5E62">
      <w:pPr>
        <w:ind w:left="-284" w:right="-553"/>
        <w:jc w:val="both"/>
        <w:rPr>
          <w:rFonts w:ascii="Verdana" w:hAnsi="Verdana" w:cs="Arial"/>
          <w:b/>
          <w:bCs/>
          <w:sz w:val="20"/>
          <w:szCs w:val="20"/>
        </w:rPr>
      </w:pPr>
    </w:p>
    <w:p w:rsidR="003B503B" w:rsidRPr="00BD231F" w:rsidRDefault="00FF5E62" w:rsidP="00FF5E62">
      <w:pPr>
        <w:ind w:left="-284" w:right="-553"/>
        <w:jc w:val="both"/>
        <w:rPr>
          <w:rFonts w:ascii="Verdana" w:hAnsi="Verdana" w:cs="Arial"/>
          <w:b/>
          <w:bCs/>
          <w:sz w:val="20"/>
          <w:szCs w:val="20"/>
        </w:rPr>
      </w:pPr>
      <w:r w:rsidRPr="00BD231F">
        <w:rPr>
          <w:rFonts w:ascii="Verdana" w:hAnsi="Verdana" w:cs="Arial"/>
          <w:b/>
          <w:bCs/>
          <w:sz w:val="20"/>
          <w:szCs w:val="20"/>
        </w:rPr>
        <w:t>DESTINATAIRES</w:t>
      </w:r>
      <w:r w:rsidR="003B503B" w:rsidRPr="00BD231F">
        <w:rPr>
          <w:rFonts w:ascii="Verdana" w:hAnsi="Verdana" w:cs="Arial"/>
          <w:b/>
          <w:bCs/>
          <w:sz w:val="20"/>
          <w:szCs w:val="20"/>
        </w:rPr>
        <w:t>:</w:t>
      </w:r>
      <w:r w:rsidR="003B503B" w:rsidRPr="00BD231F">
        <w:rPr>
          <w:rFonts w:ascii="Verdana" w:hAnsi="Verdana" w:cs="Arial"/>
          <w:b/>
          <w:bCs/>
          <w:sz w:val="20"/>
          <w:szCs w:val="20"/>
        </w:rPr>
        <w:tab/>
      </w:r>
      <w:r w:rsidR="003B503B" w:rsidRPr="00BD231F">
        <w:rPr>
          <w:rFonts w:ascii="Verdana" w:hAnsi="Verdana" w:cs="Arial"/>
          <w:b/>
          <w:bCs/>
          <w:sz w:val="20"/>
          <w:szCs w:val="20"/>
        </w:rPr>
        <w:tab/>
      </w:r>
      <w:r w:rsidRPr="00BD231F">
        <w:rPr>
          <w:rFonts w:ascii="Verdana" w:hAnsi="Verdana" w:cs="Arial"/>
          <w:b/>
          <w:bCs/>
          <w:sz w:val="20"/>
          <w:szCs w:val="20"/>
        </w:rPr>
        <w:t>Membres</w:t>
      </w:r>
      <w:r w:rsidR="003B503B" w:rsidRPr="00BD231F">
        <w:rPr>
          <w:rFonts w:ascii="Verdana" w:hAnsi="Verdana" w:cs="Arial"/>
          <w:b/>
          <w:bCs/>
          <w:sz w:val="20"/>
          <w:szCs w:val="20"/>
        </w:rPr>
        <w:t xml:space="preserve"> affilié</w:t>
      </w:r>
      <w:r w:rsidR="009B4EE3" w:rsidRPr="00BD231F">
        <w:rPr>
          <w:rFonts w:ascii="Verdana" w:hAnsi="Verdana" w:cs="Arial"/>
          <w:b/>
          <w:bCs/>
          <w:sz w:val="20"/>
          <w:szCs w:val="20"/>
        </w:rPr>
        <w:t>s à Ski de fond Québec</w:t>
      </w:r>
    </w:p>
    <w:p w:rsidR="00FF5E62" w:rsidRPr="00BD231F" w:rsidRDefault="00FF5E62" w:rsidP="00FF5E62">
      <w:pPr>
        <w:ind w:left="-284" w:right="-553"/>
        <w:jc w:val="both"/>
        <w:rPr>
          <w:rFonts w:ascii="Verdana" w:hAnsi="Verdana" w:cs="Arial"/>
          <w:b/>
          <w:bCs/>
          <w:sz w:val="20"/>
          <w:szCs w:val="20"/>
        </w:rPr>
      </w:pPr>
    </w:p>
    <w:p w:rsidR="003B503B" w:rsidRPr="00BD231F" w:rsidRDefault="00FF5E62" w:rsidP="00FF5E62">
      <w:pPr>
        <w:ind w:left="-284" w:right="-553"/>
        <w:jc w:val="both"/>
        <w:rPr>
          <w:rFonts w:ascii="Verdana" w:hAnsi="Verdana" w:cs="Arial"/>
          <w:b/>
          <w:bCs/>
          <w:sz w:val="20"/>
          <w:szCs w:val="20"/>
        </w:rPr>
      </w:pPr>
      <w:r w:rsidRPr="00BD231F">
        <w:rPr>
          <w:rFonts w:ascii="Verdana" w:hAnsi="Verdana" w:cs="Arial"/>
          <w:b/>
          <w:bCs/>
          <w:sz w:val="20"/>
          <w:szCs w:val="20"/>
        </w:rPr>
        <w:t>SOURCE</w:t>
      </w:r>
      <w:r w:rsidR="003B503B" w:rsidRPr="00BD231F">
        <w:rPr>
          <w:rFonts w:ascii="Verdana" w:hAnsi="Verdana" w:cs="Arial"/>
          <w:b/>
          <w:bCs/>
          <w:sz w:val="20"/>
          <w:szCs w:val="20"/>
        </w:rPr>
        <w:t> :</w:t>
      </w:r>
      <w:r w:rsidR="003B503B" w:rsidRPr="00BD231F">
        <w:rPr>
          <w:rFonts w:ascii="Verdana" w:hAnsi="Verdana" w:cs="Arial"/>
          <w:b/>
          <w:bCs/>
          <w:sz w:val="20"/>
          <w:szCs w:val="20"/>
        </w:rPr>
        <w:tab/>
      </w:r>
      <w:r w:rsidR="002F383C" w:rsidRPr="00BD231F">
        <w:rPr>
          <w:rFonts w:ascii="Verdana" w:hAnsi="Verdana" w:cs="Arial"/>
          <w:b/>
          <w:bCs/>
          <w:sz w:val="20"/>
          <w:szCs w:val="20"/>
        </w:rPr>
        <w:tab/>
      </w:r>
      <w:r w:rsidRPr="00BD231F">
        <w:rPr>
          <w:rFonts w:ascii="Verdana" w:hAnsi="Verdana" w:cs="Arial"/>
          <w:b/>
          <w:bCs/>
          <w:sz w:val="20"/>
          <w:szCs w:val="20"/>
        </w:rPr>
        <w:tab/>
      </w:r>
      <w:r w:rsidRPr="00BD231F">
        <w:rPr>
          <w:rFonts w:ascii="Verdana" w:hAnsi="Verdana" w:cs="Arial"/>
          <w:b/>
          <w:bCs/>
          <w:sz w:val="20"/>
          <w:szCs w:val="20"/>
        </w:rPr>
        <w:tab/>
      </w:r>
      <w:r w:rsidRPr="00BD231F">
        <w:rPr>
          <w:rFonts w:ascii="Verdana" w:hAnsi="Verdana" w:cs="Arial"/>
          <w:b/>
          <w:bCs/>
          <w:sz w:val="20"/>
          <w:szCs w:val="20"/>
        </w:rPr>
        <w:tab/>
      </w:r>
      <w:r w:rsidR="00452A83">
        <w:rPr>
          <w:rFonts w:ascii="Verdana" w:hAnsi="Verdana" w:cs="Arial"/>
          <w:b/>
          <w:bCs/>
          <w:sz w:val="20"/>
          <w:szCs w:val="20"/>
        </w:rPr>
        <w:t>Vincent Bonneau</w:t>
      </w:r>
      <w:r w:rsidR="002F383C" w:rsidRPr="00BD231F">
        <w:rPr>
          <w:rFonts w:ascii="Verdana" w:hAnsi="Verdana" w:cs="Arial"/>
          <w:b/>
          <w:bCs/>
          <w:sz w:val="20"/>
          <w:szCs w:val="20"/>
        </w:rPr>
        <w:t>,</w:t>
      </w:r>
      <w:r w:rsidR="009B4EE3" w:rsidRPr="00BD231F">
        <w:rPr>
          <w:rFonts w:ascii="Verdana" w:hAnsi="Verdana" w:cs="Arial"/>
          <w:b/>
          <w:bCs/>
          <w:sz w:val="20"/>
          <w:szCs w:val="20"/>
        </w:rPr>
        <w:t xml:space="preserve"> Président </w:t>
      </w:r>
      <w:r w:rsidR="002F383C" w:rsidRPr="00BD231F">
        <w:rPr>
          <w:rFonts w:ascii="Verdana" w:hAnsi="Verdana" w:cs="Arial"/>
          <w:b/>
          <w:bCs/>
          <w:sz w:val="20"/>
          <w:szCs w:val="20"/>
        </w:rPr>
        <w:t xml:space="preserve"> </w:t>
      </w:r>
      <w:smartTag w:uri="urn:schemas-microsoft-com:office:smarttags" w:element="PersonName">
        <w:r w:rsidR="002F383C" w:rsidRPr="00BD231F">
          <w:rPr>
            <w:rFonts w:ascii="Verdana" w:hAnsi="Verdana" w:cs="Arial"/>
            <w:b/>
            <w:bCs/>
            <w:sz w:val="20"/>
            <w:szCs w:val="20"/>
          </w:rPr>
          <w:t>Ski de fond</w:t>
        </w:r>
      </w:smartTag>
      <w:r w:rsidR="002F383C" w:rsidRPr="00BD231F">
        <w:rPr>
          <w:rFonts w:ascii="Verdana" w:hAnsi="Verdana" w:cs="Arial"/>
          <w:b/>
          <w:bCs/>
          <w:sz w:val="20"/>
          <w:szCs w:val="20"/>
        </w:rPr>
        <w:t xml:space="preserve"> Québec</w:t>
      </w:r>
    </w:p>
    <w:p w:rsidR="00FF5E62" w:rsidRPr="00BD231F" w:rsidRDefault="00FF5E62" w:rsidP="00FF5E62">
      <w:pPr>
        <w:pStyle w:val="Titre5"/>
        <w:ind w:left="-284" w:right="-553"/>
        <w:jc w:val="both"/>
        <w:rPr>
          <w:rFonts w:ascii="Verdana" w:hAnsi="Verdana"/>
          <w:sz w:val="20"/>
          <w:szCs w:val="20"/>
        </w:rPr>
      </w:pPr>
    </w:p>
    <w:p w:rsidR="003B503B" w:rsidRDefault="003B503B" w:rsidP="009B4EE3">
      <w:pPr>
        <w:ind w:left="-284" w:right="-553"/>
        <w:jc w:val="both"/>
        <w:rPr>
          <w:rFonts w:ascii="Verdana" w:hAnsi="Verdana" w:cs="Arial"/>
          <w:sz w:val="20"/>
          <w:szCs w:val="20"/>
        </w:rPr>
      </w:pPr>
      <w:r w:rsidRPr="00FF5E62">
        <w:rPr>
          <w:rFonts w:ascii="Verdana" w:hAnsi="Verdana" w:cs="Arial"/>
          <w:sz w:val="20"/>
          <w:szCs w:val="20"/>
        </w:rPr>
        <w:t>Bonjour,</w:t>
      </w:r>
    </w:p>
    <w:p w:rsidR="007A3BC1" w:rsidRPr="00FF5E62" w:rsidRDefault="007A3BC1" w:rsidP="009B4EE3">
      <w:pPr>
        <w:ind w:left="-284" w:right="-553"/>
        <w:jc w:val="both"/>
        <w:rPr>
          <w:rFonts w:ascii="Verdana" w:hAnsi="Verdana" w:cs="Arial"/>
          <w:sz w:val="20"/>
          <w:szCs w:val="20"/>
        </w:rPr>
      </w:pPr>
    </w:p>
    <w:p w:rsidR="00B634B6" w:rsidRDefault="009B4EE3" w:rsidP="00B634B6">
      <w:pPr>
        <w:rPr>
          <w:rFonts w:ascii="Arial" w:hAnsi="Arial" w:cs="Arial"/>
          <w:color w:val="222222"/>
          <w:sz w:val="20"/>
          <w:szCs w:val="20"/>
        </w:rPr>
      </w:pPr>
      <w:r w:rsidRPr="00FF5E62">
        <w:rPr>
          <w:rFonts w:ascii="Verdana" w:hAnsi="Verdana"/>
          <w:sz w:val="20"/>
          <w:szCs w:val="20"/>
        </w:rPr>
        <w:t>Il me fait p</w:t>
      </w:r>
      <w:r w:rsidR="003B503B" w:rsidRPr="00FF5E62">
        <w:rPr>
          <w:rFonts w:ascii="Verdana" w:hAnsi="Verdana"/>
          <w:sz w:val="20"/>
          <w:szCs w:val="20"/>
        </w:rPr>
        <w:t xml:space="preserve">laisir </w:t>
      </w:r>
      <w:r w:rsidRPr="00FF5E62">
        <w:rPr>
          <w:rFonts w:ascii="Verdana" w:hAnsi="Verdana"/>
          <w:sz w:val="20"/>
          <w:szCs w:val="20"/>
        </w:rPr>
        <w:t>de vous convoquer</w:t>
      </w:r>
      <w:r w:rsidR="003B503B" w:rsidRPr="00FF5E62">
        <w:rPr>
          <w:rFonts w:ascii="Verdana" w:hAnsi="Verdana"/>
          <w:sz w:val="20"/>
          <w:szCs w:val="20"/>
        </w:rPr>
        <w:t xml:space="preserve"> </w:t>
      </w:r>
      <w:r w:rsidR="007A3BC1">
        <w:rPr>
          <w:rFonts w:ascii="Verdana" w:hAnsi="Verdana"/>
          <w:sz w:val="20"/>
          <w:szCs w:val="20"/>
        </w:rPr>
        <w:t xml:space="preserve">à </w:t>
      </w:r>
      <w:r w:rsidR="003B503B" w:rsidRPr="00FF5E62">
        <w:rPr>
          <w:rFonts w:ascii="Verdana" w:hAnsi="Verdana"/>
          <w:sz w:val="20"/>
          <w:szCs w:val="20"/>
        </w:rPr>
        <w:t>l’Assemblée G</w:t>
      </w:r>
      <w:r w:rsidR="002F383C" w:rsidRPr="00FF5E62">
        <w:rPr>
          <w:rFonts w:ascii="Verdana" w:hAnsi="Verdana"/>
          <w:sz w:val="20"/>
          <w:szCs w:val="20"/>
        </w:rPr>
        <w:t>énérale Annuelle 20</w:t>
      </w:r>
      <w:r w:rsidR="000F7FA1">
        <w:rPr>
          <w:rFonts w:ascii="Verdana" w:hAnsi="Verdana"/>
          <w:sz w:val="20"/>
          <w:szCs w:val="20"/>
        </w:rPr>
        <w:t>1</w:t>
      </w:r>
      <w:r w:rsidR="0024487A">
        <w:rPr>
          <w:rFonts w:ascii="Verdana" w:hAnsi="Verdana"/>
          <w:sz w:val="20"/>
          <w:szCs w:val="20"/>
        </w:rPr>
        <w:t>3</w:t>
      </w:r>
      <w:r w:rsidR="00051C15">
        <w:rPr>
          <w:rFonts w:ascii="Verdana" w:hAnsi="Verdana"/>
          <w:sz w:val="20"/>
          <w:szCs w:val="20"/>
        </w:rPr>
        <w:t>-201</w:t>
      </w:r>
      <w:r w:rsidR="0024487A">
        <w:rPr>
          <w:rFonts w:ascii="Verdana" w:hAnsi="Verdana"/>
          <w:sz w:val="20"/>
          <w:szCs w:val="20"/>
        </w:rPr>
        <w:t>4</w:t>
      </w:r>
      <w:r w:rsidR="003B503B" w:rsidRPr="00FF5E62">
        <w:rPr>
          <w:rFonts w:ascii="Verdana" w:hAnsi="Verdana"/>
          <w:sz w:val="20"/>
          <w:szCs w:val="20"/>
        </w:rPr>
        <w:t xml:space="preserve"> de Ski de fond</w:t>
      </w:r>
      <w:r w:rsidR="002F383C" w:rsidRPr="00FF5E62">
        <w:rPr>
          <w:rFonts w:ascii="Verdana" w:hAnsi="Verdana"/>
          <w:sz w:val="20"/>
          <w:szCs w:val="20"/>
        </w:rPr>
        <w:t xml:space="preserve"> Québec</w:t>
      </w:r>
      <w:r w:rsidR="00BD231F">
        <w:rPr>
          <w:rFonts w:ascii="Verdana" w:hAnsi="Verdana"/>
          <w:sz w:val="20"/>
          <w:szCs w:val="20"/>
        </w:rPr>
        <w:t>,</w:t>
      </w:r>
      <w:r w:rsidR="002F383C" w:rsidRPr="00FF5E62">
        <w:rPr>
          <w:rFonts w:ascii="Verdana" w:hAnsi="Verdana"/>
          <w:sz w:val="20"/>
          <w:szCs w:val="20"/>
        </w:rPr>
        <w:t xml:space="preserve"> qui se tiendra le</w:t>
      </w:r>
      <w:r w:rsidR="000A50B8">
        <w:rPr>
          <w:rFonts w:ascii="Verdana" w:hAnsi="Verdana"/>
          <w:sz w:val="20"/>
          <w:szCs w:val="20"/>
        </w:rPr>
        <w:t xml:space="preserve"> </w:t>
      </w:r>
      <w:r w:rsidR="0024487A">
        <w:rPr>
          <w:rFonts w:ascii="Verdana" w:hAnsi="Verdana"/>
          <w:sz w:val="20"/>
          <w:szCs w:val="20"/>
        </w:rPr>
        <w:t>20</w:t>
      </w:r>
      <w:r w:rsidR="00051C15">
        <w:rPr>
          <w:rFonts w:ascii="Verdana" w:hAnsi="Verdana"/>
          <w:sz w:val="20"/>
          <w:szCs w:val="20"/>
        </w:rPr>
        <w:t xml:space="preserve"> </w:t>
      </w:r>
      <w:r w:rsidR="00AE18D5">
        <w:rPr>
          <w:rFonts w:ascii="Verdana" w:hAnsi="Verdana"/>
          <w:sz w:val="20"/>
          <w:szCs w:val="20"/>
        </w:rPr>
        <w:t xml:space="preserve">septembre </w:t>
      </w:r>
      <w:r w:rsidR="0040398C">
        <w:rPr>
          <w:rFonts w:ascii="Verdana" w:hAnsi="Verdana"/>
          <w:sz w:val="20"/>
          <w:szCs w:val="20"/>
        </w:rPr>
        <w:t>au</w:t>
      </w:r>
      <w:r w:rsidR="0024487A">
        <w:rPr>
          <w:rFonts w:ascii="Verdana" w:hAnsi="Verdana"/>
          <w:sz w:val="20"/>
          <w:szCs w:val="20"/>
        </w:rPr>
        <w:t xml:space="preserve"> </w:t>
      </w:r>
      <w:r w:rsidR="0040398C">
        <w:rPr>
          <w:rFonts w:ascii="Verdana" w:hAnsi="Verdana"/>
          <w:sz w:val="20"/>
          <w:szCs w:val="20"/>
        </w:rPr>
        <w:t>C</w:t>
      </w:r>
      <w:r w:rsidR="0024487A">
        <w:rPr>
          <w:rFonts w:ascii="Verdana" w:hAnsi="Verdana"/>
          <w:sz w:val="20"/>
          <w:szCs w:val="20"/>
        </w:rPr>
        <w:t>entre communautaire Pierre Lemaire de Drummondville</w:t>
      </w:r>
      <w:r w:rsidR="00906621">
        <w:rPr>
          <w:rFonts w:ascii="Verdana" w:hAnsi="Verdana"/>
          <w:sz w:val="20"/>
          <w:szCs w:val="20"/>
        </w:rPr>
        <w:t xml:space="preserve"> </w:t>
      </w:r>
      <w:r w:rsidR="00B634B6">
        <w:rPr>
          <w:rFonts w:ascii="Verdana" w:hAnsi="Verdana" w:cs="Arial"/>
          <w:color w:val="auto"/>
          <w:sz w:val="20"/>
          <w:szCs w:val="20"/>
        </w:rPr>
        <w:t xml:space="preserve"> –</w:t>
      </w:r>
      <w:r w:rsidR="00906621">
        <w:rPr>
          <w:rFonts w:ascii="Verdana" w:hAnsi="Verdana" w:cs="Arial"/>
          <w:color w:val="auto"/>
          <w:sz w:val="20"/>
          <w:szCs w:val="20"/>
        </w:rPr>
        <w:t xml:space="preserve"> </w:t>
      </w:r>
      <w:r w:rsidR="00B634B6">
        <w:rPr>
          <w:rFonts w:ascii="Verdana" w:hAnsi="Verdana" w:cs="Arial"/>
          <w:color w:val="auto"/>
          <w:sz w:val="20"/>
          <w:szCs w:val="20"/>
        </w:rPr>
        <w:t xml:space="preserve"> </w:t>
      </w:r>
      <w:r w:rsidR="0024487A" w:rsidRPr="0024487A">
        <w:rPr>
          <w:rFonts w:ascii="Verdana" w:hAnsi="Verdana" w:cs="Arial"/>
          <w:color w:val="222222"/>
          <w:sz w:val="20"/>
          <w:szCs w:val="20"/>
        </w:rPr>
        <w:t>325 St-Joseph O, Drummondville, QC J2E 1M3</w:t>
      </w:r>
      <w:r w:rsidR="0024487A" w:rsidRPr="0024487A">
        <w:rPr>
          <w:rFonts w:ascii="Arial" w:hAnsi="Arial" w:cs="Arial"/>
          <w:color w:val="222222"/>
          <w:sz w:val="20"/>
          <w:szCs w:val="20"/>
        </w:rPr>
        <w:t xml:space="preserve"> </w:t>
      </w:r>
      <w:r w:rsidR="0024487A">
        <w:rPr>
          <w:rFonts w:ascii="Arial" w:hAnsi="Arial" w:cs="Arial"/>
          <w:color w:val="222222"/>
          <w:sz w:val="20"/>
          <w:szCs w:val="20"/>
        </w:rPr>
        <w:t xml:space="preserve"> - </w:t>
      </w:r>
      <w:r w:rsidR="00906621">
        <w:rPr>
          <w:rFonts w:ascii="Arial" w:hAnsi="Arial" w:cs="Arial"/>
          <w:color w:val="222222"/>
          <w:sz w:val="20"/>
          <w:szCs w:val="20"/>
        </w:rPr>
        <w:t xml:space="preserve"> </w:t>
      </w:r>
      <w:hyperlink r:id="rId8" w:history="1">
        <w:r w:rsidR="0024487A" w:rsidRPr="0006272B">
          <w:rPr>
            <w:rStyle w:val="Lienhypertexte"/>
            <w:rFonts w:ascii="Arial" w:hAnsi="Arial" w:cs="Arial"/>
            <w:sz w:val="20"/>
            <w:szCs w:val="20"/>
          </w:rPr>
          <w:t>https://plus.google.com/102945938608421225435/about?gl=ca&amp;hl=fr</w:t>
        </w:r>
      </w:hyperlink>
    </w:p>
    <w:p w:rsidR="0024487A" w:rsidRPr="0024487A" w:rsidRDefault="0024487A" w:rsidP="00B634B6">
      <w:pPr>
        <w:rPr>
          <w:rFonts w:ascii="Verdana" w:hAnsi="Verdana" w:cs="Arial"/>
          <w:color w:val="auto"/>
          <w:sz w:val="20"/>
          <w:szCs w:val="20"/>
        </w:rPr>
      </w:pPr>
    </w:p>
    <w:p w:rsidR="00B634B6" w:rsidRPr="0024487A" w:rsidRDefault="00B634B6" w:rsidP="00B634B6">
      <w:pPr>
        <w:rPr>
          <w:rFonts w:ascii="Verdana" w:hAnsi="Verdana" w:cs="Arial"/>
          <w:color w:val="auto"/>
          <w:sz w:val="20"/>
          <w:szCs w:val="20"/>
        </w:rPr>
      </w:pPr>
    </w:p>
    <w:p w:rsidR="003B503B" w:rsidRDefault="003B503B" w:rsidP="00D82313">
      <w:pPr>
        <w:ind w:left="-284" w:right="-553"/>
        <w:jc w:val="both"/>
        <w:rPr>
          <w:rFonts w:ascii="Verdana" w:hAnsi="Verdana" w:cs="Arial"/>
          <w:sz w:val="20"/>
          <w:szCs w:val="20"/>
        </w:rPr>
      </w:pPr>
      <w:r w:rsidRPr="00FF5E62">
        <w:rPr>
          <w:rFonts w:ascii="Verdana" w:hAnsi="Verdana" w:cs="Arial"/>
          <w:b/>
          <w:bCs/>
          <w:sz w:val="20"/>
          <w:szCs w:val="20"/>
        </w:rPr>
        <w:t>Veuillez noter qu</w:t>
      </w:r>
      <w:r w:rsidR="00906621">
        <w:rPr>
          <w:rFonts w:ascii="Verdana" w:hAnsi="Verdana" w:cs="Arial"/>
          <w:b/>
          <w:bCs/>
          <w:sz w:val="20"/>
          <w:szCs w:val="20"/>
        </w:rPr>
        <w:t xml:space="preserve">’afin </w:t>
      </w:r>
      <w:r w:rsidR="00906621" w:rsidRPr="00FF5E62">
        <w:rPr>
          <w:rFonts w:ascii="Verdana" w:hAnsi="Verdana" w:cs="Arial"/>
          <w:b/>
          <w:bCs/>
          <w:sz w:val="20"/>
          <w:szCs w:val="20"/>
        </w:rPr>
        <w:t>de vous prévaloir de votre droit de vote</w:t>
      </w:r>
      <w:r w:rsidR="00906621">
        <w:rPr>
          <w:rFonts w:ascii="Verdana" w:hAnsi="Verdana" w:cs="Arial"/>
          <w:b/>
          <w:bCs/>
          <w:sz w:val="20"/>
          <w:szCs w:val="20"/>
        </w:rPr>
        <w:t>,</w:t>
      </w:r>
      <w:r w:rsidRPr="00FF5E62">
        <w:rPr>
          <w:rFonts w:ascii="Verdana" w:hAnsi="Verdana" w:cs="Arial"/>
          <w:b/>
          <w:bCs/>
          <w:sz w:val="20"/>
          <w:szCs w:val="20"/>
        </w:rPr>
        <w:t xml:space="preserve"> tous vos comptes envers Ski de fond Québec devront être </w:t>
      </w:r>
      <w:r w:rsidR="0063148E" w:rsidRPr="00FF5E62">
        <w:rPr>
          <w:rFonts w:ascii="Verdana" w:hAnsi="Verdana" w:cs="Arial"/>
          <w:b/>
          <w:bCs/>
          <w:sz w:val="20"/>
          <w:szCs w:val="20"/>
        </w:rPr>
        <w:t>acquittés</w:t>
      </w:r>
      <w:r w:rsidRPr="00FF5E62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63148E" w:rsidRPr="00FF5E62">
        <w:rPr>
          <w:rFonts w:ascii="Verdana" w:hAnsi="Verdana" w:cs="Arial"/>
          <w:b/>
          <w:bCs/>
          <w:sz w:val="20"/>
          <w:szCs w:val="20"/>
        </w:rPr>
        <w:t>et que vous devez être membre en règle</w:t>
      </w:r>
      <w:r w:rsidR="00906621">
        <w:rPr>
          <w:rFonts w:ascii="Verdana" w:hAnsi="Verdana" w:cs="Arial"/>
          <w:b/>
          <w:bCs/>
          <w:sz w:val="20"/>
          <w:szCs w:val="20"/>
        </w:rPr>
        <w:t>,</w:t>
      </w:r>
      <w:r w:rsidR="0063148E" w:rsidRPr="00FF5E62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D82313">
        <w:rPr>
          <w:rFonts w:ascii="Verdana" w:hAnsi="Verdana" w:cs="Arial"/>
          <w:b/>
          <w:bCs/>
          <w:sz w:val="20"/>
          <w:szCs w:val="20"/>
        </w:rPr>
        <w:t>un membre étant un club ou un centre de ski de fond.</w:t>
      </w:r>
      <w:r w:rsidR="0063148E" w:rsidRPr="00FF5E62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FF5E62">
        <w:rPr>
          <w:rFonts w:ascii="Verdana" w:hAnsi="Verdana" w:cs="Arial"/>
          <w:sz w:val="20"/>
          <w:szCs w:val="20"/>
        </w:rPr>
        <w:t xml:space="preserve"> À cet effet, vous trouverez ci-joint un formulaire réponse confirmant le nom du délégué</w:t>
      </w:r>
      <w:r w:rsidR="005F45E8">
        <w:rPr>
          <w:rFonts w:ascii="Verdana" w:hAnsi="Verdana" w:cs="Arial"/>
          <w:sz w:val="20"/>
          <w:szCs w:val="20"/>
        </w:rPr>
        <w:t xml:space="preserve"> votant</w:t>
      </w:r>
      <w:r w:rsidRPr="00FF5E62">
        <w:rPr>
          <w:rFonts w:ascii="Verdana" w:hAnsi="Verdana" w:cs="Arial"/>
          <w:sz w:val="20"/>
          <w:szCs w:val="20"/>
        </w:rPr>
        <w:t xml:space="preserve"> pour votre club.  Ce formulaire servira de procuration </w:t>
      </w:r>
      <w:r w:rsidR="00650652">
        <w:rPr>
          <w:rFonts w:ascii="Verdana" w:hAnsi="Verdana" w:cs="Arial"/>
          <w:sz w:val="20"/>
          <w:szCs w:val="20"/>
        </w:rPr>
        <w:t xml:space="preserve">pour désigner vos représentants, </w:t>
      </w:r>
      <w:r w:rsidR="00650652" w:rsidRPr="00650652">
        <w:rPr>
          <w:rFonts w:ascii="Verdana" w:hAnsi="Verdana" w:cs="Arial"/>
          <w:b/>
          <w:sz w:val="20"/>
          <w:szCs w:val="20"/>
        </w:rPr>
        <w:t>à nous retourner au plus tard le m</w:t>
      </w:r>
      <w:r w:rsidR="00360E0E">
        <w:rPr>
          <w:rFonts w:ascii="Verdana" w:hAnsi="Verdana" w:cs="Arial"/>
          <w:b/>
          <w:sz w:val="20"/>
          <w:szCs w:val="20"/>
        </w:rPr>
        <w:t>ardi 16 septembre</w:t>
      </w:r>
      <w:r w:rsidR="00650652" w:rsidRPr="00650652">
        <w:rPr>
          <w:rFonts w:ascii="Verdana" w:hAnsi="Verdana" w:cs="Arial"/>
          <w:b/>
          <w:sz w:val="20"/>
          <w:szCs w:val="20"/>
        </w:rPr>
        <w:t xml:space="preserve"> </w:t>
      </w:r>
      <w:r w:rsidR="00906621">
        <w:rPr>
          <w:rFonts w:ascii="Verdana" w:hAnsi="Verdana" w:cs="Arial"/>
          <w:b/>
          <w:sz w:val="20"/>
          <w:szCs w:val="20"/>
        </w:rPr>
        <w:t>2014</w:t>
      </w:r>
      <w:r w:rsidR="00650652">
        <w:rPr>
          <w:rFonts w:ascii="Verdana" w:hAnsi="Verdana" w:cs="Arial"/>
          <w:sz w:val="20"/>
          <w:szCs w:val="20"/>
        </w:rPr>
        <w:t>.</w:t>
      </w:r>
    </w:p>
    <w:p w:rsidR="000F7FA1" w:rsidRDefault="000F7FA1" w:rsidP="00D82313">
      <w:pPr>
        <w:ind w:left="-284" w:right="-553"/>
        <w:jc w:val="both"/>
        <w:rPr>
          <w:rFonts w:ascii="Verdana" w:hAnsi="Verdana" w:cs="Arial"/>
          <w:sz w:val="20"/>
          <w:szCs w:val="20"/>
        </w:rPr>
      </w:pPr>
    </w:p>
    <w:p w:rsidR="003B503B" w:rsidRDefault="008703E2">
      <w:pPr>
        <w:ind w:left="-284" w:right="-553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</w:t>
      </w:r>
      <w:r w:rsidR="00C916AD">
        <w:rPr>
          <w:rFonts w:ascii="Verdana" w:hAnsi="Verdana" w:cs="Arial"/>
          <w:sz w:val="20"/>
          <w:szCs w:val="20"/>
        </w:rPr>
        <w:t xml:space="preserve">ous vous espérons </w:t>
      </w:r>
      <w:r w:rsidR="00FF5E62" w:rsidRPr="00FF5E62">
        <w:rPr>
          <w:rFonts w:ascii="Verdana" w:hAnsi="Verdana" w:cs="Arial"/>
          <w:sz w:val="20"/>
          <w:szCs w:val="20"/>
        </w:rPr>
        <w:t>nombreux</w:t>
      </w:r>
      <w:r w:rsidR="003B503B" w:rsidRPr="00FF5E62">
        <w:rPr>
          <w:rFonts w:ascii="Verdana" w:hAnsi="Verdana" w:cs="Arial"/>
          <w:sz w:val="20"/>
          <w:szCs w:val="20"/>
        </w:rPr>
        <w:t xml:space="preserve"> </w:t>
      </w:r>
      <w:r w:rsidR="00C916AD">
        <w:rPr>
          <w:rFonts w:ascii="Verdana" w:hAnsi="Verdana" w:cs="Arial"/>
          <w:sz w:val="20"/>
          <w:szCs w:val="20"/>
        </w:rPr>
        <w:t>pour des échanges des plus enrichissants</w:t>
      </w:r>
      <w:r w:rsidR="00977BAD">
        <w:rPr>
          <w:rFonts w:ascii="Verdana" w:hAnsi="Verdana" w:cs="Arial"/>
          <w:sz w:val="20"/>
          <w:szCs w:val="20"/>
        </w:rPr>
        <w:t>.</w:t>
      </w:r>
      <w:r w:rsidR="005F45E8">
        <w:rPr>
          <w:rFonts w:ascii="Verdana" w:hAnsi="Verdana" w:cs="Arial"/>
          <w:sz w:val="20"/>
          <w:szCs w:val="20"/>
        </w:rPr>
        <w:t xml:space="preserve"> </w:t>
      </w:r>
      <w:r w:rsidR="003B503B" w:rsidRPr="00FF5E62">
        <w:rPr>
          <w:rFonts w:ascii="Verdana" w:hAnsi="Verdana" w:cs="Arial"/>
          <w:sz w:val="20"/>
          <w:szCs w:val="20"/>
        </w:rPr>
        <w:t>Au plaisir de vous</w:t>
      </w:r>
      <w:r w:rsidR="00977BAD">
        <w:rPr>
          <w:rFonts w:ascii="Verdana" w:hAnsi="Verdana" w:cs="Arial"/>
          <w:sz w:val="20"/>
          <w:szCs w:val="20"/>
        </w:rPr>
        <w:t xml:space="preserve"> y </w:t>
      </w:r>
      <w:r w:rsidR="003B503B" w:rsidRPr="00FF5E62">
        <w:rPr>
          <w:rFonts w:ascii="Verdana" w:hAnsi="Verdana" w:cs="Arial"/>
          <w:sz w:val="20"/>
          <w:szCs w:val="20"/>
        </w:rPr>
        <w:t xml:space="preserve">rencontrer </w:t>
      </w:r>
      <w:r w:rsidR="00977BAD">
        <w:rPr>
          <w:rFonts w:ascii="Verdana" w:hAnsi="Verdana" w:cs="Arial"/>
          <w:sz w:val="20"/>
          <w:szCs w:val="20"/>
        </w:rPr>
        <w:t>pour débuter notre nouvelle année en beauté!</w:t>
      </w:r>
    </w:p>
    <w:p w:rsidR="00EE3901" w:rsidRDefault="00EE3901">
      <w:pPr>
        <w:ind w:left="-284" w:right="-553"/>
        <w:jc w:val="both"/>
        <w:rPr>
          <w:rFonts w:ascii="Verdana" w:hAnsi="Verdana" w:cs="Arial"/>
          <w:sz w:val="20"/>
          <w:szCs w:val="20"/>
        </w:rPr>
      </w:pPr>
    </w:p>
    <w:p w:rsidR="00EE3901" w:rsidRDefault="00EE3901">
      <w:pPr>
        <w:ind w:left="-284" w:right="-553"/>
        <w:jc w:val="both"/>
        <w:rPr>
          <w:rFonts w:ascii="Verdana" w:hAnsi="Verdana" w:cs="Arial"/>
          <w:sz w:val="20"/>
          <w:szCs w:val="20"/>
        </w:rPr>
      </w:pPr>
    </w:p>
    <w:p w:rsidR="00011333" w:rsidRDefault="00011333">
      <w:pPr>
        <w:ind w:left="-284" w:right="-553"/>
        <w:jc w:val="both"/>
        <w:rPr>
          <w:rFonts w:ascii="Verdana" w:hAnsi="Verdana" w:cs="Arial"/>
          <w:sz w:val="20"/>
          <w:szCs w:val="20"/>
        </w:rPr>
      </w:pPr>
    </w:p>
    <w:p w:rsidR="00011333" w:rsidRDefault="00011333">
      <w:pPr>
        <w:ind w:left="-284" w:right="-553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noProof/>
          <w:sz w:val="20"/>
          <w:szCs w:val="20"/>
        </w:rPr>
        <w:drawing>
          <wp:inline distT="0" distB="0" distL="0" distR="0">
            <wp:extent cx="1170432" cy="2286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 VB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432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3901" w:rsidRDefault="00452A83">
      <w:pPr>
        <w:ind w:left="-284" w:right="-553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Vincent Bonneau</w:t>
      </w:r>
    </w:p>
    <w:p w:rsidR="00EE3901" w:rsidRDefault="00EE3901">
      <w:pPr>
        <w:ind w:left="-284" w:right="-553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Président, Ski de fond Québec </w:t>
      </w:r>
    </w:p>
    <w:p w:rsidR="00EE3901" w:rsidRDefault="00EE3901">
      <w:pPr>
        <w:ind w:left="-284" w:right="-553"/>
        <w:jc w:val="both"/>
        <w:rPr>
          <w:rFonts w:ascii="Verdana" w:hAnsi="Verdana" w:cs="Arial"/>
          <w:sz w:val="20"/>
          <w:szCs w:val="20"/>
        </w:rPr>
      </w:pPr>
    </w:p>
    <w:p w:rsidR="00650652" w:rsidRPr="00FF5E62" w:rsidRDefault="00650652">
      <w:pPr>
        <w:ind w:left="-284" w:right="-553"/>
        <w:jc w:val="both"/>
        <w:rPr>
          <w:rFonts w:ascii="Verdana" w:hAnsi="Verdana" w:cs="Arial"/>
          <w:sz w:val="20"/>
          <w:szCs w:val="20"/>
        </w:rPr>
      </w:pPr>
    </w:p>
    <w:p w:rsidR="003B503B" w:rsidRDefault="003B503B">
      <w:pPr>
        <w:ind w:left="-284" w:right="-553"/>
        <w:jc w:val="both"/>
        <w:rPr>
          <w:rFonts w:ascii="Verdana" w:hAnsi="Verdana" w:cs="Arial"/>
          <w:sz w:val="20"/>
          <w:szCs w:val="20"/>
        </w:rPr>
      </w:pPr>
    </w:p>
    <w:p w:rsidR="00650652" w:rsidRDefault="00650652" w:rsidP="00CA3A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rFonts w:ascii="Verdana" w:hAnsi="Verdana" w:cs="Arial"/>
          <w:b/>
          <w:sz w:val="20"/>
          <w:szCs w:val="20"/>
        </w:rPr>
      </w:pPr>
    </w:p>
    <w:p w:rsidR="001A0895" w:rsidRPr="001A0895" w:rsidRDefault="001A0895" w:rsidP="00CA3A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rFonts w:ascii="Verdana" w:hAnsi="Verdana" w:cs="Arial"/>
          <w:b/>
          <w:sz w:val="20"/>
          <w:szCs w:val="20"/>
        </w:rPr>
      </w:pPr>
      <w:r w:rsidRPr="001A0895">
        <w:rPr>
          <w:rFonts w:ascii="Verdana" w:hAnsi="Verdana" w:cs="Arial"/>
          <w:b/>
          <w:sz w:val="20"/>
          <w:szCs w:val="20"/>
        </w:rPr>
        <w:t>Coût de participation à l’AGA :</w:t>
      </w:r>
      <w:r w:rsidR="00CF013A">
        <w:rPr>
          <w:rFonts w:ascii="Verdana" w:hAnsi="Verdana" w:cs="Arial"/>
          <w:b/>
          <w:sz w:val="20"/>
          <w:szCs w:val="20"/>
        </w:rPr>
        <w:t xml:space="preserve"> </w:t>
      </w:r>
      <w:r w:rsidR="00CF013A" w:rsidRPr="00CF013A">
        <w:rPr>
          <w:rFonts w:ascii="Verdana" w:hAnsi="Verdana" w:cs="Arial"/>
          <w:b/>
          <w:color w:val="FF0000"/>
          <w:sz w:val="20"/>
          <w:szCs w:val="20"/>
        </w:rPr>
        <w:t>Inscription obligatoire</w:t>
      </w:r>
      <w:r w:rsidR="00CF013A">
        <w:rPr>
          <w:rFonts w:ascii="Verdana" w:hAnsi="Verdana" w:cs="Arial"/>
          <w:b/>
          <w:sz w:val="20"/>
          <w:szCs w:val="20"/>
        </w:rPr>
        <w:t>.</w:t>
      </w:r>
    </w:p>
    <w:p w:rsidR="0014213E" w:rsidRDefault="0014213E" w:rsidP="00CA3A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rFonts w:ascii="Verdana" w:hAnsi="Verdana" w:cs="Arial"/>
          <w:b/>
          <w:sz w:val="20"/>
          <w:szCs w:val="20"/>
        </w:rPr>
      </w:pPr>
    </w:p>
    <w:p w:rsidR="007930DC" w:rsidRDefault="00773640" w:rsidP="00CA3A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Verdana" w:hAnsi="Verdana" w:cs="Arial"/>
          <w:sz w:val="20"/>
          <w:szCs w:val="20"/>
        </w:rPr>
      </w:pPr>
      <w:r w:rsidRPr="00773640">
        <w:rPr>
          <w:rFonts w:ascii="Verdana" w:hAnsi="Verdana" w:cs="Arial"/>
          <w:b/>
          <w:sz w:val="20"/>
          <w:szCs w:val="20"/>
        </w:rPr>
        <w:t>Sont inclus </w:t>
      </w:r>
      <w:proofErr w:type="gramStart"/>
      <w:r w:rsidRPr="00773640">
        <w:rPr>
          <w:rFonts w:ascii="Verdana" w:hAnsi="Verdana" w:cs="Arial"/>
          <w:b/>
          <w:sz w:val="20"/>
          <w:szCs w:val="20"/>
        </w:rPr>
        <w:t>:</w:t>
      </w:r>
      <w:r w:rsidR="00652E7F">
        <w:rPr>
          <w:rFonts w:ascii="Verdana" w:hAnsi="Verdana" w:cs="Arial"/>
          <w:b/>
          <w:sz w:val="20"/>
          <w:szCs w:val="20"/>
        </w:rPr>
        <w:t xml:space="preserve">  </w:t>
      </w:r>
      <w:r w:rsidR="00652E7F" w:rsidRPr="00652E7F">
        <w:rPr>
          <w:rFonts w:ascii="Verdana" w:hAnsi="Verdana" w:cs="Arial"/>
          <w:sz w:val="20"/>
          <w:szCs w:val="20"/>
        </w:rPr>
        <w:t>D</w:t>
      </w:r>
      <w:r w:rsidR="005F45E8">
        <w:rPr>
          <w:rFonts w:ascii="Verdana" w:hAnsi="Verdana" w:cs="Arial"/>
          <w:sz w:val="20"/>
          <w:szCs w:val="20"/>
        </w:rPr>
        <w:t>îner</w:t>
      </w:r>
      <w:proofErr w:type="gramEnd"/>
      <w:r w:rsidR="005F45E8">
        <w:rPr>
          <w:rFonts w:ascii="Verdana" w:hAnsi="Verdana" w:cs="Arial"/>
          <w:sz w:val="20"/>
          <w:szCs w:val="20"/>
        </w:rPr>
        <w:t xml:space="preserve"> +</w:t>
      </w:r>
      <w:r w:rsidR="00D17564">
        <w:rPr>
          <w:rFonts w:ascii="Verdana" w:hAnsi="Verdana" w:cs="Arial"/>
          <w:sz w:val="20"/>
          <w:szCs w:val="20"/>
        </w:rPr>
        <w:t xml:space="preserve"> </w:t>
      </w:r>
      <w:r w:rsidR="00F720CC">
        <w:rPr>
          <w:rFonts w:ascii="Verdana" w:hAnsi="Verdana" w:cs="Arial"/>
          <w:sz w:val="20"/>
          <w:szCs w:val="20"/>
        </w:rPr>
        <w:t>pauses collation</w:t>
      </w:r>
      <w:r w:rsidR="00D17564">
        <w:rPr>
          <w:rFonts w:ascii="Verdana" w:hAnsi="Verdana" w:cs="Arial"/>
          <w:sz w:val="20"/>
          <w:szCs w:val="20"/>
        </w:rPr>
        <w:t>s</w:t>
      </w:r>
      <w:r w:rsidR="007930DC">
        <w:rPr>
          <w:rFonts w:ascii="Verdana" w:hAnsi="Verdana" w:cs="Arial"/>
          <w:sz w:val="20"/>
          <w:szCs w:val="20"/>
        </w:rPr>
        <w:t xml:space="preserve"> + social de </w:t>
      </w:r>
      <w:r w:rsidR="00906621">
        <w:rPr>
          <w:rFonts w:ascii="Verdana" w:hAnsi="Verdana" w:cs="Arial"/>
          <w:sz w:val="20"/>
          <w:szCs w:val="20"/>
        </w:rPr>
        <w:t>début de</w:t>
      </w:r>
      <w:r w:rsidR="007930DC">
        <w:rPr>
          <w:rFonts w:ascii="Verdana" w:hAnsi="Verdana" w:cs="Arial"/>
          <w:sz w:val="20"/>
          <w:szCs w:val="20"/>
        </w:rPr>
        <w:t xml:space="preserve"> saison</w:t>
      </w:r>
    </w:p>
    <w:p w:rsidR="005B28E3" w:rsidRPr="00652E7F" w:rsidRDefault="00B634B6" w:rsidP="00CA3A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rFonts w:ascii="Verdana" w:hAnsi="Verdana" w:cs="Arial"/>
          <w:b/>
          <w:sz w:val="20"/>
          <w:szCs w:val="20"/>
        </w:rPr>
      </w:pPr>
      <w:r w:rsidRPr="00652E7F">
        <w:rPr>
          <w:rFonts w:ascii="Verdana" w:hAnsi="Verdana" w:cs="Arial"/>
          <w:b/>
          <w:sz w:val="20"/>
          <w:szCs w:val="20"/>
        </w:rPr>
        <w:t>25</w:t>
      </w:r>
      <w:r w:rsidR="007930DC" w:rsidRPr="00652E7F">
        <w:rPr>
          <w:rFonts w:ascii="Verdana" w:hAnsi="Verdana" w:cs="Arial"/>
          <w:b/>
          <w:sz w:val="20"/>
          <w:szCs w:val="20"/>
        </w:rPr>
        <w:t>$</w:t>
      </w:r>
      <w:r w:rsidR="005F0069" w:rsidRPr="00652E7F">
        <w:rPr>
          <w:rFonts w:ascii="Verdana" w:hAnsi="Verdana" w:cs="Arial"/>
          <w:b/>
          <w:sz w:val="20"/>
          <w:szCs w:val="20"/>
        </w:rPr>
        <w:t>/personne</w:t>
      </w:r>
    </w:p>
    <w:p w:rsidR="001A0895" w:rsidRDefault="00EE3901" w:rsidP="00CA3A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rFonts w:ascii="Verdana" w:hAnsi="Verdana" w:cs="Arial"/>
          <w:sz w:val="20"/>
          <w:szCs w:val="20"/>
        </w:rPr>
      </w:pPr>
      <w:r w:rsidRPr="00EE3901">
        <w:rPr>
          <w:rFonts w:ascii="Verdana" w:hAnsi="Verdana" w:cs="Arial"/>
          <w:sz w:val="20"/>
          <w:szCs w:val="20"/>
        </w:rPr>
        <w:t>(</w:t>
      </w:r>
      <w:proofErr w:type="gramStart"/>
      <w:r w:rsidRPr="00EE3901">
        <w:rPr>
          <w:rFonts w:ascii="Verdana" w:hAnsi="Verdana" w:cs="Arial"/>
          <w:sz w:val="20"/>
          <w:szCs w:val="20"/>
        </w:rPr>
        <w:t>payable</w:t>
      </w:r>
      <w:proofErr w:type="gramEnd"/>
      <w:r w:rsidRPr="00EE3901">
        <w:rPr>
          <w:rFonts w:ascii="Verdana" w:hAnsi="Verdana" w:cs="Arial"/>
          <w:sz w:val="20"/>
          <w:szCs w:val="20"/>
        </w:rPr>
        <w:t xml:space="preserve"> par chèque à l’ordre de SFQ ou facturé au club)</w:t>
      </w:r>
    </w:p>
    <w:p w:rsidR="00650652" w:rsidRDefault="00650652" w:rsidP="00CA3A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Verdana" w:hAnsi="Verdana" w:cs="Arial"/>
          <w:sz w:val="20"/>
          <w:szCs w:val="20"/>
        </w:rPr>
      </w:pPr>
    </w:p>
    <w:p w:rsidR="00EE3901" w:rsidRDefault="00EE3901">
      <w:pPr>
        <w:rPr>
          <w:rFonts w:ascii="Verdana" w:hAnsi="Verdana" w:cs="Arial"/>
          <w:sz w:val="18"/>
          <w:szCs w:val="18"/>
        </w:rPr>
      </w:pPr>
    </w:p>
    <w:p w:rsidR="0098390C" w:rsidRDefault="00906621" w:rsidP="00275461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18"/>
          <w:szCs w:val="18"/>
        </w:rPr>
        <w:br w:type="page"/>
      </w:r>
    </w:p>
    <w:p w:rsidR="0098390C" w:rsidRDefault="0098390C" w:rsidP="00DD60A4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B85138" w:rsidRPr="00011333" w:rsidRDefault="008703E2" w:rsidP="00DD60A4">
      <w:pPr>
        <w:jc w:val="center"/>
        <w:rPr>
          <w:rFonts w:ascii="Verdana" w:hAnsi="Verdana"/>
          <w:b/>
          <w:bCs/>
          <w:sz w:val="20"/>
          <w:szCs w:val="20"/>
        </w:rPr>
      </w:pPr>
      <w:r w:rsidRPr="00011333">
        <w:rPr>
          <w:rFonts w:ascii="Verdana" w:hAnsi="Verdana"/>
          <w:b/>
          <w:bCs/>
          <w:sz w:val="20"/>
          <w:szCs w:val="20"/>
        </w:rPr>
        <w:t>Programme d’activités</w:t>
      </w:r>
      <w:r w:rsidR="005F0069" w:rsidRPr="00011333">
        <w:rPr>
          <w:rFonts w:ascii="Verdana" w:hAnsi="Verdana"/>
          <w:b/>
          <w:bCs/>
          <w:sz w:val="20"/>
          <w:szCs w:val="20"/>
        </w:rPr>
        <w:t xml:space="preserve"> </w:t>
      </w:r>
    </w:p>
    <w:p w:rsidR="00DD60A4" w:rsidRPr="00011333" w:rsidRDefault="005F0069" w:rsidP="00DD60A4">
      <w:pPr>
        <w:jc w:val="center"/>
        <w:rPr>
          <w:rFonts w:ascii="Verdana" w:hAnsi="Verdana"/>
          <w:b/>
          <w:bCs/>
          <w:sz w:val="20"/>
          <w:szCs w:val="20"/>
        </w:rPr>
      </w:pPr>
      <w:r w:rsidRPr="00011333">
        <w:rPr>
          <w:rFonts w:ascii="Verdana" w:hAnsi="Verdana"/>
          <w:bCs/>
          <w:sz w:val="20"/>
          <w:szCs w:val="20"/>
        </w:rPr>
        <w:t>(</w:t>
      </w:r>
      <w:proofErr w:type="gramStart"/>
      <w:r w:rsidR="00B634B6" w:rsidRPr="00011333">
        <w:rPr>
          <w:rFonts w:ascii="Verdana" w:hAnsi="Verdana"/>
          <w:bCs/>
          <w:sz w:val="20"/>
          <w:szCs w:val="20"/>
        </w:rPr>
        <w:t>horaire</w:t>
      </w:r>
      <w:proofErr w:type="gramEnd"/>
      <w:r w:rsidR="00B634B6" w:rsidRPr="00011333">
        <w:rPr>
          <w:rFonts w:ascii="Verdana" w:hAnsi="Verdana"/>
          <w:bCs/>
          <w:sz w:val="20"/>
          <w:szCs w:val="20"/>
        </w:rPr>
        <w:t xml:space="preserve"> préliminaire</w:t>
      </w:r>
      <w:r w:rsidR="00B85138" w:rsidRPr="00011333">
        <w:rPr>
          <w:rFonts w:ascii="Verdana" w:hAnsi="Verdana"/>
          <w:bCs/>
          <w:sz w:val="20"/>
          <w:szCs w:val="20"/>
        </w:rPr>
        <w:t xml:space="preserve"> – sujet à changement</w:t>
      </w:r>
      <w:r w:rsidRPr="00011333">
        <w:rPr>
          <w:rFonts w:ascii="Verdana" w:hAnsi="Verdana"/>
          <w:bCs/>
          <w:sz w:val="20"/>
          <w:szCs w:val="20"/>
        </w:rPr>
        <w:t>)</w:t>
      </w:r>
    </w:p>
    <w:p w:rsidR="00623698" w:rsidRPr="00011333" w:rsidRDefault="00623698" w:rsidP="00DD60A4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DD60A4" w:rsidRPr="0040398C" w:rsidRDefault="00DD60A4" w:rsidP="00DD60A4">
      <w:pPr>
        <w:rPr>
          <w:rFonts w:ascii="Verdana" w:hAnsi="Verdana"/>
          <w:b/>
          <w:sz w:val="20"/>
          <w:szCs w:val="20"/>
        </w:rPr>
      </w:pPr>
      <w:r w:rsidRPr="0040398C">
        <w:rPr>
          <w:rFonts w:ascii="Verdana" w:hAnsi="Verdana"/>
          <w:b/>
          <w:sz w:val="20"/>
          <w:szCs w:val="20"/>
        </w:rPr>
        <w:t>8h30</w:t>
      </w:r>
      <w:r w:rsidR="0040398C" w:rsidRPr="00011333">
        <w:rPr>
          <w:rFonts w:ascii="Verdana" w:hAnsi="Verdana"/>
          <w:b/>
          <w:bCs/>
          <w:sz w:val="20"/>
          <w:szCs w:val="20"/>
        </w:rPr>
        <w:t xml:space="preserve"> – </w:t>
      </w:r>
      <w:r w:rsidR="008703E2" w:rsidRPr="0040398C">
        <w:rPr>
          <w:rFonts w:ascii="Verdana" w:hAnsi="Verdana"/>
          <w:b/>
          <w:sz w:val="20"/>
          <w:szCs w:val="20"/>
        </w:rPr>
        <w:t>Ouverture de l’assemblé – Mot du président</w:t>
      </w:r>
    </w:p>
    <w:p w:rsidR="00DD60A4" w:rsidRPr="00011333" w:rsidRDefault="00DD60A4" w:rsidP="00DD60A4">
      <w:pPr>
        <w:rPr>
          <w:rFonts w:ascii="Verdana" w:hAnsi="Verdana"/>
          <w:sz w:val="20"/>
          <w:szCs w:val="20"/>
        </w:rPr>
      </w:pPr>
    </w:p>
    <w:p w:rsidR="00C85EC4" w:rsidRPr="00011333" w:rsidRDefault="00C85EC4" w:rsidP="005C6FFD">
      <w:pPr>
        <w:rPr>
          <w:rFonts w:ascii="Verdana" w:hAnsi="Verdana"/>
          <w:b/>
          <w:bCs/>
          <w:sz w:val="20"/>
          <w:szCs w:val="20"/>
        </w:rPr>
      </w:pPr>
      <w:r w:rsidRPr="00011333">
        <w:rPr>
          <w:rFonts w:ascii="Verdana" w:hAnsi="Verdana"/>
          <w:b/>
          <w:bCs/>
          <w:sz w:val="20"/>
          <w:szCs w:val="20"/>
        </w:rPr>
        <w:t xml:space="preserve">8h45 </w:t>
      </w:r>
      <w:r w:rsidR="00DB166F" w:rsidRPr="00011333">
        <w:rPr>
          <w:rFonts w:ascii="Verdana" w:hAnsi="Verdana"/>
          <w:b/>
          <w:bCs/>
          <w:sz w:val="20"/>
          <w:szCs w:val="20"/>
        </w:rPr>
        <w:t>–</w:t>
      </w:r>
      <w:r w:rsidRPr="00011333">
        <w:rPr>
          <w:rFonts w:ascii="Verdana" w:hAnsi="Verdana"/>
          <w:b/>
          <w:bCs/>
          <w:sz w:val="20"/>
          <w:szCs w:val="20"/>
        </w:rPr>
        <w:t xml:space="preserve"> </w:t>
      </w:r>
      <w:r w:rsidR="00DB166F" w:rsidRPr="00011333">
        <w:rPr>
          <w:rFonts w:ascii="Verdana" w:hAnsi="Verdana"/>
          <w:b/>
          <w:bCs/>
          <w:sz w:val="20"/>
          <w:szCs w:val="20"/>
        </w:rPr>
        <w:t>Bloc A</w:t>
      </w:r>
      <w:r w:rsidR="00360E0E" w:rsidRPr="00011333">
        <w:rPr>
          <w:rFonts w:ascii="Verdana" w:hAnsi="Verdana"/>
          <w:b/>
          <w:bCs/>
          <w:sz w:val="20"/>
          <w:szCs w:val="20"/>
        </w:rPr>
        <w:t xml:space="preserve"> –</w:t>
      </w:r>
    </w:p>
    <w:p w:rsidR="00DB166F" w:rsidRPr="00011333" w:rsidRDefault="00452A83" w:rsidP="00DB166F">
      <w:pPr>
        <w:ind w:left="360"/>
        <w:rPr>
          <w:rFonts w:ascii="Verdana" w:hAnsi="Verdana"/>
          <w:b/>
          <w:sz w:val="20"/>
          <w:szCs w:val="20"/>
        </w:rPr>
      </w:pPr>
      <w:r w:rsidRPr="00011333">
        <w:rPr>
          <w:rFonts w:ascii="Verdana" w:hAnsi="Verdana"/>
          <w:b/>
          <w:bCs/>
          <w:sz w:val="20"/>
          <w:szCs w:val="20"/>
        </w:rPr>
        <w:t>Questions et discussion</w:t>
      </w:r>
      <w:r w:rsidR="003C7AA1" w:rsidRPr="00011333">
        <w:rPr>
          <w:rFonts w:ascii="Verdana" w:hAnsi="Verdana"/>
          <w:b/>
          <w:bCs/>
          <w:sz w:val="20"/>
          <w:szCs w:val="20"/>
        </w:rPr>
        <w:t>s</w:t>
      </w:r>
      <w:r w:rsidRPr="00011333">
        <w:rPr>
          <w:rFonts w:ascii="Verdana" w:hAnsi="Verdana"/>
          <w:b/>
          <w:bCs/>
          <w:sz w:val="20"/>
          <w:szCs w:val="20"/>
        </w:rPr>
        <w:t xml:space="preserve"> sur les</w:t>
      </w:r>
      <w:r w:rsidR="00227AB7" w:rsidRPr="00011333">
        <w:rPr>
          <w:rFonts w:ascii="Verdana" w:hAnsi="Verdana"/>
          <w:b/>
          <w:bCs/>
          <w:sz w:val="20"/>
          <w:szCs w:val="20"/>
        </w:rPr>
        <w:t xml:space="preserve"> différents rapports d’activités</w:t>
      </w:r>
      <w:r w:rsidRPr="00011333">
        <w:rPr>
          <w:rFonts w:ascii="Verdana" w:hAnsi="Verdana"/>
          <w:b/>
          <w:bCs/>
          <w:sz w:val="20"/>
          <w:szCs w:val="20"/>
        </w:rPr>
        <w:t xml:space="preserve"> </w:t>
      </w:r>
      <w:r w:rsidR="003C7AA1" w:rsidRPr="00011333">
        <w:rPr>
          <w:rFonts w:ascii="Verdana" w:hAnsi="Verdana"/>
          <w:b/>
          <w:bCs/>
          <w:sz w:val="20"/>
          <w:szCs w:val="20"/>
        </w:rPr>
        <w:t xml:space="preserve">préalablement </w:t>
      </w:r>
      <w:r w:rsidRPr="00011333">
        <w:rPr>
          <w:rFonts w:ascii="Verdana" w:hAnsi="Verdana"/>
          <w:b/>
          <w:bCs/>
          <w:sz w:val="20"/>
          <w:szCs w:val="20"/>
        </w:rPr>
        <w:t>envoyés</w:t>
      </w:r>
      <w:r w:rsidR="00AE18D5" w:rsidRPr="00011333">
        <w:rPr>
          <w:rFonts w:ascii="Verdana" w:hAnsi="Verdana"/>
          <w:b/>
          <w:sz w:val="20"/>
          <w:szCs w:val="20"/>
        </w:rPr>
        <w:t xml:space="preserve"> </w:t>
      </w:r>
    </w:p>
    <w:p w:rsidR="00227AB7" w:rsidRPr="00011333" w:rsidRDefault="00227AB7" w:rsidP="00DB166F">
      <w:pPr>
        <w:ind w:left="360"/>
        <w:rPr>
          <w:rFonts w:ascii="Verdana" w:hAnsi="Verdana"/>
          <w:sz w:val="20"/>
          <w:szCs w:val="20"/>
        </w:rPr>
      </w:pPr>
      <w:r w:rsidRPr="00011333">
        <w:rPr>
          <w:rFonts w:ascii="Verdana" w:hAnsi="Verdana"/>
          <w:sz w:val="20"/>
          <w:szCs w:val="20"/>
        </w:rPr>
        <w:tab/>
      </w:r>
      <w:r w:rsidRPr="00011333">
        <w:rPr>
          <w:rFonts w:ascii="Verdana" w:hAnsi="Verdana"/>
          <w:sz w:val="20"/>
          <w:szCs w:val="20"/>
        </w:rPr>
        <w:tab/>
        <w:t>- Rapport du président</w:t>
      </w:r>
    </w:p>
    <w:p w:rsidR="00906621" w:rsidRPr="00011333" w:rsidRDefault="00227AB7" w:rsidP="00DB166F">
      <w:pPr>
        <w:ind w:left="360"/>
        <w:rPr>
          <w:rFonts w:ascii="Verdana" w:hAnsi="Verdana"/>
          <w:sz w:val="20"/>
          <w:szCs w:val="20"/>
        </w:rPr>
      </w:pPr>
      <w:r w:rsidRPr="00011333">
        <w:rPr>
          <w:rFonts w:ascii="Verdana" w:hAnsi="Verdana"/>
          <w:sz w:val="20"/>
          <w:szCs w:val="20"/>
        </w:rPr>
        <w:tab/>
      </w:r>
      <w:r w:rsidRPr="00011333">
        <w:rPr>
          <w:rFonts w:ascii="Verdana" w:hAnsi="Verdana"/>
          <w:sz w:val="20"/>
          <w:szCs w:val="20"/>
        </w:rPr>
        <w:tab/>
        <w:t>- Rapport de la direct</w:t>
      </w:r>
      <w:r w:rsidR="00906621" w:rsidRPr="00011333">
        <w:rPr>
          <w:rFonts w:ascii="Verdana" w:hAnsi="Verdana"/>
          <w:sz w:val="20"/>
          <w:szCs w:val="20"/>
        </w:rPr>
        <w:t>rice</w:t>
      </w:r>
      <w:r w:rsidRPr="00011333">
        <w:rPr>
          <w:rFonts w:ascii="Verdana" w:hAnsi="Verdana"/>
          <w:sz w:val="20"/>
          <w:szCs w:val="20"/>
        </w:rPr>
        <w:t xml:space="preserve"> générale</w:t>
      </w:r>
    </w:p>
    <w:p w:rsidR="00227AB7" w:rsidRPr="00011333" w:rsidRDefault="00906621" w:rsidP="00906621">
      <w:pPr>
        <w:ind w:left="648" w:firstLine="216"/>
        <w:rPr>
          <w:rFonts w:ascii="Verdana" w:hAnsi="Verdana"/>
          <w:sz w:val="20"/>
          <w:szCs w:val="20"/>
        </w:rPr>
      </w:pPr>
      <w:r w:rsidRPr="00011333">
        <w:rPr>
          <w:rFonts w:ascii="Verdana" w:hAnsi="Verdana"/>
          <w:sz w:val="20"/>
          <w:szCs w:val="20"/>
        </w:rPr>
        <w:t>- Rapport de la coordonnatrice au</w:t>
      </w:r>
      <w:r w:rsidR="005B28E3" w:rsidRPr="00011333">
        <w:rPr>
          <w:rFonts w:ascii="Verdana" w:hAnsi="Verdana"/>
          <w:sz w:val="20"/>
          <w:szCs w:val="20"/>
        </w:rPr>
        <w:t xml:space="preserve"> </w:t>
      </w:r>
      <w:r w:rsidR="00D17564" w:rsidRPr="00011333">
        <w:rPr>
          <w:rFonts w:ascii="Verdana" w:hAnsi="Verdana"/>
          <w:sz w:val="20"/>
          <w:szCs w:val="20"/>
        </w:rPr>
        <w:t>développement régional</w:t>
      </w:r>
      <w:r w:rsidRPr="00011333">
        <w:rPr>
          <w:rFonts w:ascii="Verdana" w:hAnsi="Verdana"/>
          <w:sz w:val="20"/>
          <w:szCs w:val="20"/>
        </w:rPr>
        <w:t>, PN et formation</w:t>
      </w:r>
    </w:p>
    <w:p w:rsidR="00227AB7" w:rsidRPr="00011333" w:rsidRDefault="00227AB7" w:rsidP="00DB166F">
      <w:pPr>
        <w:ind w:left="360"/>
        <w:rPr>
          <w:rFonts w:ascii="Verdana" w:hAnsi="Verdana"/>
          <w:sz w:val="20"/>
          <w:szCs w:val="20"/>
        </w:rPr>
      </w:pPr>
      <w:r w:rsidRPr="00011333">
        <w:rPr>
          <w:rFonts w:ascii="Verdana" w:hAnsi="Verdana"/>
          <w:sz w:val="20"/>
          <w:szCs w:val="20"/>
        </w:rPr>
        <w:tab/>
      </w:r>
      <w:r w:rsidRPr="00011333">
        <w:rPr>
          <w:rFonts w:ascii="Verdana" w:hAnsi="Verdana"/>
          <w:sz w:val="20"/>
          <w:szCs w:val="20"/>
        </w:rPr>
        <w:tab/>
        <w:t>- Rapport d</w:t>
      </w:r>
      <w:r w:rsidR="00906621" w:rsidRPr="00011333">
        <w:rPr>
          <w:rFonts w:ascii="Verdana" w:hAnsi="Verdana"/>
          <w:sz w:val="20"/>
          <w:szCs w:val="20"/>
        </w:rPr>
        <w:t>u coordonnateur technique</w:t>
      </w:r>
    </w:p>
    <w:p w:rsidR="002F19F5" w:rsidRPr="00011333" w:rsidRDefault="002F19F5" w:rsidP="00DB166F">
      <w:pPr>
        <w:rPr>
          <w:rFonts w:ascii="Verdana" w:hAnsi="Verdana"/>
          <w:sz w:val="20"/>
          <w:szCs w:val="20"/>
        </w:rPr>
      </w:pPr>
    </w:p>
    <w:p w:rsidR="002F19F5" w:rsidRPr="00011333" w:rsidRDefault="00360E0E" w:rsidP="00DB166F">
      <w:pPr>
        <w:rPr>
          <w:rFonts w:ascii="Verdana" w:hAnsi="Verdana"/>
          <w:b/>
          <w:sz w:val="20"/>
          <w:szCs w:val="20"/>
        </w:rPr>
      </w:pPr>
      <w:r w:rsidRPr="00011333">
        <w:rPr>
          <w:rFonts w:ascii="Verdana" w:hAnsi="Verdana"/>
          <w:b/>
          <w:sz w:val="20"/>
          <w:szCs w:val="20"/>
        </w:rPr>
        <w:t>9h30</w:t>
      </w:r>
      <w:r w:rsidR="0040398C" w:rsidRPr="00011333">
        <w:rPr>
          <w:rFonts w:ascii="Verdana" w:hAnsi="Verdana"/>
          <w:b/>
          <w:bCs/>
          <w:sz w:val="20"/>
          <w:szCs w:val="20"/>
        </w:rPr>
        <w:t xml:space="preserve"> – </w:t>
      </w:r>
      <w:r w:rsidRPr="0040398C">
        <w:rPr>
          <w:rFonts w:ascii="Verdana" w:hAnsi="Verdana"/>
          <w:b/>
          <w:bCs/>
          <w:sz w:val="20"/>
          <w:szCs w:val="20"/>
        </w:rPr>
        <w:t>Calendrier final et formats des courses Coupe Québec</w:t>
      </w:r>
    </w:p>
    <w:p w:rsidR="00C85EC4" w:rsidRPr="00011333" w:rsidRDefault="00C85EC4" w:rsidP="005C6FFD">
      <w:pPr>
        <w:rPr>
          <w:rFonts w:ascii="Verdana" w:hAnsi="Verdana"/>
          <w:sz w:val="20"/>
          <w:szCs w:val="20"/>
        </w:rPr>
      </w:pPr>
    </w:p>
    <w:p w:rsidR="00DB166F" w:rsidRPr="00011333" w:rsidRDefault="00DD60A4" w:rsidP="005C6FFD">
      <w:pPr>
        <w:rPr>
          <w:rFonts w:ascii="Verdana" w:hAnsi="Verdana"/>
          <w:b/>
          <w:bCs/>
          <w:sz w:val="20"/>
          <w:szCs w:val="20"/>
        </w:rPr>
      </w:pPr>
      <w:r w:rsidRPr="00011333">
        <w:rPr>
          <w:rFonts w:ascii="Verdana" w:hAnsi="Verdana"/>
          <w:b/>
          <w:bCs/>
          <w:sz w:val="20"/>
          <w:szCs w:val="20"/>
        </w:rPr>
        <w:t>10h</w:t>
      </w:r>
      <w:r w:rsidR="00282122" w:rsidRPr="00011333">
        <w:rPr>
          <w:rFonts w:ascii="Verdana" w:hAnsi="Verdana"/>
          <w:b/>
          <w:bCs/>
          <w:sz w:val="20"/>
          <w:szCs w:val="20"/>
        </w:rPr>
        <w:t>15</w:t>
      </w:r>
      <w:r w:rsidR="0040398C" w:rsidRPr="00011333">
        <w:rPr>
          <w:rFonts w:ascii="Verdana" w:hAnsi="Verdana"/>
          <w:b/>
          <w:bCs/>
          <w:sz w:val="20"/>
          <w:szCs w:val="20"/>
        </w:rPr>
        <w:t xml:space="preserve"> – </w:t>
      </w:r>
      <w:r w:rsidR="00360E0E" w:rsidRPr="00011333">
        <w:rPr>
          <w:rFonts w:ascii="Verdana" w:hAnsi="Verdana"/>
          <w:b/>
          <w:bCs/>
          <w:sz w:val="20"/>
          <w:szCs w:val="20"/>
        </w:rPr>
        <w:t>Pause</w:t>
      </w:r>
    </w:p>
    <w:p w:rsidR="002A3736" w:rsidRPr="00011333" w:rsidRDefault="002A3736" w:rsidP="005C6FFD">
      <w:pPr>
        <w:rPr>
          <w:rFonts w:ascii="Verdana" w:hAnsi="Verdana"/>
          <w:b/>
          <w:bCs/>
          <w:sz w:val="20"/>
          <w:szCs w:val="20"/>
        </w:rPr>
      </w:pPr>
    </w:p>
    <w:p w:rsidR="005B28E3" w:rsidRPr="00011333" w:rsidRDefault="00C85EC4" w:rsidP="0040398C">
      <w:pPr>
        <w:ind w:left="864" w:hanging="864"/>
        <w:rPr>
          <w:rFonts w:ascii="Verdana" w:hAnsi="Verdana"/>
          <w:b/>
          <w:bCs/>
          <w:sz w:val="20"/>
          <w:szCs w:val="20"/>
        </w:rPr>
      </w:pPr>
      <w:r w:rsidRPr="00011333">
        <w:rPr>
          <w:rFonts w:ascii="Verdana" w:hAnsi="Verdana"/>
          <w:b/>
          <w:bCs/>
          <w:sz w:val="20"/>
          <w:szCs w:val="20"/>
        </w:rPr>
        <w:t>1</w:t>
      </w:r>
      <w:r w:rsidR="00360E0E" w:rsidRPr="00011333">
        <w:rPr>
          <w:rFonts w:ascii="Verdana" w:hAnsi="Verdana"/>
          <w:b/>
          <w:bCs/>
          <w:sz w:val="20"/>
          <w:szCs w:val="20"/>
        </w:rPr>
        <w:t>0</w:t>
      </w:r>
      <w:r w:rsidRPr="00011333">
        <w:rPr>
          <w:rFonts w:ascii="Verdana" w:hAnsi="Verdana"/>
          <w:b/>
          <w:bCs/>
          <w:sz w:val="20"/>
          <w:szCs w:val="20"/>
        </w:rPr>
        <w:t>h</w:t>
      </w:r>
      <w:r w:rsidR="00360E0E" w:rsidRPr="00011333">
        <w:rPr>
          <w:rFonts w:ascii="Verdana" w:hAnsi="Verdana"/>
          <w:b/>
          <w:bCs/>
          <w:sz w:val="20"/>
          <w:szCs w:val="20"/>
        </w:rPr>
        <w:t>30</w:t>
      </w:r>
      <w:r w:rsidR="0040398C" w:rsidRPr="00011333">
        <w:rPr>
          <w:rFonts w:ascii="Verdana" w:hAnsi="Verdana"/>
          <w:b/>
          <w:bCs/>
          <w:sz w:val="20"/>
          <w:szCs w:val="20"/>
        </w:rPr>
        <w:t xml:space="preserve"> – </w:t>
      </w:r>
      <w:r w:rsidR="00360E0E" w:rsidRPr="00011333">
        <w:rPr>
          <w:rFonts w:ascii="Verdana" w:hAnsi="Verdana"/>
          <w:b/>
          <w:bCs/>
          <w:sz w:val="20"/>
          <w:szCs w:val="20"/>
        </w:rPr>
        <w:t>Amendement aux règlements généraux et présentation</w:t>
      </w:r>
      <w:r w:rsidR="00137C04" w:rsidRPr="00011333">
        <w:rPr>
          <w:rFonts w:ascii="Verdana" w:hAnsi="Verdana"/>
          <w:b/>
          <w:bCs/>
          <w:sz w:val="20"/>
          <w:szCs w:val="20"/>
        </w:rPr>
        <w:t xml:space="preserve"> des nouvelles règles de gouvernance</w:t>
      </w:r>
    </w:p>
    <w:p w:rsidR="00137C04" w:rsidRPr="00011333" w:rsidRDefault="00137C04" w:rsidP="005C6FFD">
      <w:pPr>
        <w:rPr>
          <w:rFonts w:ascii="Verdana" w:hAnsi="Verdana"/>
          <w:b/>
          <w:bCs/>
          <w:sz w:val="20"/>
          <w:szCs w:val="20"/>
        </w:rPr>
      </w:pPr>
    </w:p>
    <w:p w:rsidR="00906621" w:rsidRPr="00011333" w:rsidRDefault="00137C04" w:rsidP="005C6FFD">
      <w:pPr>
        <w:rPr>
          <w:rFonts w:ascii="Verdana" w:hAnsi="Verdana"/>
          <w:b/>
          <w:bCs/>
          <w:sz w:val="20"/>
          <w:szCs w:val="20"/>
        </w:rPr>
      </w:pPr>
      <w:r w:rsidRPr="00011333">
        <w:rPr>
          <w:rFonts w:ascii="Verdana" w:hAnsi="Verdana"/>
          <w:b/>
          <w:bCs/>
          <w:sz w:val="20"/>
          <w:szCs w:val="20"/>
        </w:rPr>
        <w:t>11h00</w:t>
      </w:r>
      <w:r w:rsidR="0040398C" w:rsidRPr="00011333">
        <w:rPr>
          <w:rFonts w:ascii="Verdana" w:hAnsi="Verdana"/>
          <w:b/>
          <w:bCs/>
          <w:sz w:val="20"/>
          <w:szCs w:val="20"/>
        </w:rPr>
        <w:t xml:space="preserve"> – </w:t>
      </w:r>
      <w:r w:rsidRPr="00011333">
        <w:rPr>
          <w:rFonts w:ascii="Verdana" w:hAnsi="Verdana"/>
          <w:b/>
          <w:bCs/>
          <w:sz w:val="20"/>
          <w:szCs w:val="20"/>
        </w:rPr>
        <w:t>Tarification membres (suite de la motion de l’an dernier)</w:t>
      </w:r>
    </w:p>
    <w:p w:rsidR="00B17EDE" w:rsidRPr="00011333" w:rsidRDefault="00B17EDE" w:rsidP="005C6FFD">
      <w:pPr>
        <w:rPr>
          <w:rFonts w:ascii="Verdana" w:hAnsi="Verdana"/>
          <w:b/>
          <w:bCs/>
          <w:sz w:val="20"/>
          <w:szCs w:val="20"/>
        </w:rPr>
      </w:pPr>
    </w:p>
    <w:p w:rsidR="00B17EDE" w:rsidRPr="00011333" w:rsidRDefault="00B17EDE" w:rsidP="005C6FFD">
      <w:pPr>
        <w:rPr>
          <w:rFonts w:ascii="Verdana" w:hAnsi="Verdana"/>
          <w:b/>
          <w:bCs/>
          <w:sz w:val="20"/>
          <w:szCs w:val="20"/>
        </w:rPr>
      </w:pPr>
      <w:r w:rsidRPr="00011333">
        <w:rPr>
          <w:rFonts w:ascii="Verdana" w:hAnsi="Verdana"/>
          <w:b/>
          <w:bCs/>
          <w:sz w:val="20"/>
          <w:szCs w:val="20"/>
        </w:rPr>
        <w:t>11h30</w:t>
      </w:r>
      <w:r w:rsidR="0040398C" w:rsidRPr="00011333">
        <w:rPr>
          <w:rFonts w:ascii="Verdana" w:hAnsi="Verdana"/>
          <w:b/>
          <w:bCs/>
          <w:sz w:val="20"/>
          <w:szCs w:val="20"/>
        </w:rPr>
        <w:t xml:space="preserve"> – </w:t>
      </w:r>
      <w:r w:rsidR="00636B94" w:rsidRPr="00011333">
        <w:rPr>
          <w:rFonts w:ascii="Verdana" w:hAnsi="Verdana"/>
          <w:b/>
          <w:bCs/>
          <w:sz w:val="20"/>
          <w:szCs w:val="20"/>
        </w:rPr>
        <w:t>Séparation d’avec Ski Québec</w:t>
      </w:r>
      <w:r w:rsidR="00906621" w:rsidRPr="00011333">
        <w:rPr>
          <w:rFonts w:ascii="Verdana" w:hAnsi="Verdana"/>
          <w:b/>
          <w:bCs/>
          <w:sz w:val="20"/>
          <w:szCs w:val="20"/>
        </w:rPr>
        <w:t xml:space="preserve"> –point d’information</w:t>
      </w:r>
    </w:p>
    <w:p w:rsidR="00906621" w:rsidRPr="00011333" w:rsidRDefault="00906621" w:rsidP="005C6FFD">
      <w:pPr>
        <w:rPr>
          <w:rFonts w:ascii="Verdana" w:hAnsi="Verdana"/>
          <w:b/>
          <w:bCs/>
          <w:i/>
          <w:sz w:val="20"/>
          <w:szCs w:val="20"/>
        </w:rPr>
      </w:pPr>
    </w:p>
    <w:p w:rsidR="00906621" w:rsidRPr="00011333" w:rsidRDefault="00906621" w:rsidP="005C6FFD">
      <w:pPr>
        <w:rPr>
          <w:rFonts w:ascii="Verdana" w:hAnsi="Verdana"/>
          <w:b/>
          <w:bCs/>
          <w:i/>
          <w:sz w:val="20"/>
          <w:szCs w:val="20"/>
        </w:rPr>
      </w:pPr>
      <w:r w:rsidRPr="0040398C">
        <w:rPr>
          <w:rFonts w:ascii="Verdana" w:hAnsi="Verdana"/>
          <w:b/>
          <w:bCs/>
          <w:sz w:val="20"/>
          <w:szCs w:val="20"/>
        </w:rPr>
        <w:t>11h45</w:t>
      </w:r>
      <w:r w:rsidR="0040398C" w:rsidRPr="0040398C">
        <w:rPr>
          <w:rFonts w:ascii="Verdana" w:hAnsi="Verdana"/>
          <w:b/>
          <w:bCs/>
          <w:sz w:val="20"/>
          <w:szCs w:val="20"/>
        </w:rPr>
        <w:t xml:space="preserve"> </w:t>
      </w:r>
      <w:r w:rsidR="0040398C" w:rsidRPr="00011333">
        <w:rPr>
          <w:rFonts w:ascii="Verdana" w:hAnsi="Verdana"/>
          <w:b/>
          <w:bCs/>
          <w:sz w:val="20"/>
          <w:szCs w:val="20"/>
        </w:rPr>
        <w:t xml:space="preserve">– </w:t>
      </w:r>
      <w:r w:rsidRPr="00011333">
        <w:rPr>
          <w:rFonts w:ascii="Verdana" w:hAnsi="Verdana"/>
          <w:b/>
          <w:bCs/>
          <w:sz w:val="20"/>
          <w:szCs w:val="20"/>
        </w:rPr>
        <w:t>Démonstration de l’utilisation de la base de données des membres</w:t>
      </w:r>
    </w:p>
    <w:p w:rsidR="00AF40B5" w:rsidRPr="00011333" w:rsidRDefault="00AF40B5" w:rsidP="005C6FFD">
      <w:pPr>
        <w:rPr>
          <w:rFonts w:ascii="Verdana" w:hAnsi="Verdana"/>
          <w:b/>
          <w:bCs/>
          <w:sz w:val="20"/>
          <w:szCs w:val="20"/>
        </w:rPr>
      </w:pPr>
    </w:p>
    <w:p w:rsidR="00CC78D8" w:rsidRDefault="00B85138" w:rsidP="00B85138">
      <w:pPr>
        <w:rPr>
          <w:rFonts w:ascii="Verdana" w:hAnsi="Verdana" w:cs="Arial"/>
          <w:b/>
          <w:bCs/>
          <w:spacing w:val="-3"/>
          <w:sz w:val="20"/>
          <w:szCs w:val="20"/>
        </w:rPr>
      </w:pPr>
      <w:r w:rsidRPr="00011333">
        <w:rPr>
          <w:rFonts w:ascii="Verdana" w:hAnsi="Verdana" w:cs="Arial"/>
          <w:b/>
          <w:bCs/>
          <w:spacing w:val="-3"/>
          <w:sz w:val="20"/>
          <w:szCs w:val="20"/>
        </w:rPr>
        <w:t>1</w:t>
      </w:r>
      <w:r w:rsidR="00636B94" w:rsidRPr="00011333">
        <w:rPr>
          <w:rFonts w:ascii="Verdana" w:hAnsi="Verdana" w:cs="Arial"/>
          <w:b/>
          <w:bCs/>
          <w:spacing w:val="-3"/>
          <w:sz w:val="20"/>
          <w:szCs w:val="20"/>
        </w:rPr>
        <w:t>2</w:t>
      </w:r>
      <w:r w:rsidRPr="00011333">
        <w:rPr>
          <w:rFonts w:ascii="Verdana" w:hAnsi="Verdana" w:cs="Arial"/>
          <w:b/>
          <w:bCs/>
          <w:spacing w:val="-3"/>
          <w:sz w:val="20"/>
          <w:szCs w:val="20"/>
        </w:rPr>
        <w:t>h</w:t>
      </w:r>
      <w:r w:rsidR="00906621" w:rsidRPr="00011333">
        <w:rPr>
          <w:rFonts w:ascii="Verdana" w:hAnsi="Verdana" w:cs="Arial"/>
          <w:b/>
          <w:bCs/>
          <w:spacing w:val="-3"/>
          <w:sz w:val="20"/>
          <w:szCs w:val="20"/>
        </w:rPr>
        <w:t>30</w:t>
      </w:r>
      <w:r w:rsidR="0040398C" w:rsidRPr="00011333">
        <w:rPr>
          <w:rFonts w:ascii="Verdana" w:hAnsi="Verdana"/>
          <w:b/>
          <w:bCs/>
          <w:sz w:val="20"/>
          <w:szCs w:val="20"/>
        </w:rPr>
        <w:t xml:space="preserve"> – </w:t>
      </w:r>
      <w:r w:rsidR="00137C04" w:rsidRPr="00011333">
        <w:rPr>
          <w:rFonts w:ascii="Verdana" w:hAnsi="Verdana" w:cs="Arial"/>
          <w:b/>
          <w:bCs/>
          <w:spacing w:val="-3"/>
          <w:sz w:val="20"/>
          <w:szCs w:val="20"/>
        </w:rPr>
        <w:t>Dîner</w:t>
      </w:r>
      <w:r w:rsidR="00B17EDE" w:rsidRPr="00011333">
        <w:rPr>
          <w:rFonts w:ascii="Verdana" w:hAnsi="Verdana" w:cs="Arial"/>
          <w:b/>
          <w:bCs/>
          <w:spacing w:val="-3"/>
          <w:sz w:val="20"/>
          <w:szCs w:val="20"/>
        </w:rPr>
        <w:t xml:space="preserve"> –Boîte à lunch</w:t>
      </w:r>
      <w:r w:rsidR="00906621" w:rsidRPr="00011333">
        <w:rPr>
          <w:rFonts w:ascii="Verdana" w:hAnsi="Verdana" w:cs="Arial"/>
          <w:b/>
          <w:bCs/>
          <w:spacing w:val="-3"/>
          <w:sz w:val="20"/>
          <w:szCs w:val="20"/>
        </w:rPr>
        <w:t xml:space="preserve"> </w:t>
      </w:r>
    </w:p>
    <w:p w:rsidR="00B85138" w:rsidRPr="00011333" w:rsidRDefault="00CC78D8" w:rsidP="00B85138">
      <w:pPr>
        <w:rPr>
          <w:rFonts w:ascii="Verdana" w:hAnsi="Verdana" w:cs="Arial"/>
          <w:bCs/>
          <w:spacing w:val="-3"/>
          <w:sz w:val="20"/>
          <w:szCs w:val="20"/>
        </w:rPr>
      </w:pPr>
      <w:r>
        <w:rPr>
          <w:rFonts w:ascii="Verdana" w:hAnsi="Verdana" w:cs="Arial"/>
          <w:b/>
          <w:bCs/>
          <w:spacing w:val="-3"/>
          <w:sz w:val="20"/>
          <w:szCs w:val="20"/>
        </w:rPr>
        <w:t>Nominations </w:t>
      </w:r>
      <w:proofErr w:type="gramStart"/>
      <w:r>
        <w:rPr>
          <w:rFonts w:ascii="Verdana" w:hAnsi="Verdana" w:cs="Arial"/>
          <w:b/>
          <w:bCs/>
          <w:spacing w:val="-3"/>
          <w:sz w:val="20"/>
          <w:szCs w:val="20"/>
        </w:rPr>
        <w:t xml:space="preserve">: </w:t>
      </w:r>
      <w:r w:rsidR="00906621" w:rsidRPr="00011333">
        <w:rPr>
          <w:rFonts w:ascii="Verdana" w:hAnsi="Verdana"/>
          <w:bCs/>
          <w:sz w:val="20"/>
          <w:szCs w:val="20"/>
        </w:rPr>
        <w:t xml:space="preserve"> Club</w:t>
      </w:r>
      <w:proofErr w:type="gramEnd"/>
      <w:r w:rsidR="00906621" w:rsidRPr="00011333">
        <w:rPr>
          <w:rFonts w:ascii="Verdana" w:hAnsi="Verdana"/>
          <w:bCs/>
          <w:sz w:val="20"/>
          <w:szCs w:val="20"/>
        </w:rPr>
        <w:t xml:space="preserve"> champion de l’année</w:t>
      </w:r>
      <w:r>
        <w:rPr>
          <w:rFonts w:ascii="Verdana" w:hAnsi="Verdana"/>
          <w:bCs/>
          <w:sz w:val="20"/>
          <w:szCs w:val="20"/>
        </w:rPr>
        <w:t>, Événement de l’année et Officiel de l’année</w:t>
      </w:r>
    </w:p>
    <w:p w:rsidR="00B85138" w:rsidRPr="00011333" w:rsidRDefault="00B85138" w:rsidP="005C6FFD">
      <w:pPr>
        <w:rPr>
          <w:rFonts w:ascii="Verdana" w:hAnsi="Verdana"/>
          <w:b/>
          <w:bCs/>
          <w:sz w:val="20"/>
          <w:szCs w:val="20"/>
        </w:rPr>
      </w:pPr>
    </w:p>
    <w:p w:rsidR="00C85EC4" w:rsidRPr="00011333" w:rsidRDefault="00282122" w:rsidP="005C6FFD">
      <w:pPr>
        <w:rPr>
          <w:rFonts w:ascii="Verdana" w:hAnsi="Verdana"/>
          <w:bCs/>
          <w:sz w:val="20"/>
          <w:szCs w:val="20"/>
        </w:rPr>
      </w:pPr>
      <w:r w:rsidRPr="00011333">
        <w:rPr>
          <w:rFonts w:ascii="Verdana" w:hAnsi="Verdana"/>
          <w:b/>
          <w:bCs/>
          <w:sz w:val="20"/>
          <w:szCs w:val="20"/>
        </w:rPr>
        <w:t>1</w:t>
      </w:r>
      <w:r w:rsidR="00906621" w:rsidRPr="00011333">
        <w:rPr>
          <w:rFonts w:ascii="Verdana" w:hAnsi="Verdana"/>
          <w:b/>
          <w:bCs/>
          <w:sz w:val="20"/>
          <w:szCs w:val="20"/>
        </w:rPr>
        <w:t>3</w:t>
      </w:r>
      <w:r w:rsidR="00B17EDE" w:rsidRPr="00011333">
        <w:rPr>
          <w:rFonts w:ascii="Verdana" w:hAnsi="Verdana"/>
          <w:b/>
          <w:bCs/>
          <w:sz w:val="20"/>
          <w:szCs w:val="20"/>
        </w:rPr>
        <w:t>h</w:t>
      </w:r>
      <w:r w:rsidR="00906621" w:rsidRPr="00011333">
        <w:rPr>
          <w:rFonts w:ascii="Verdana" w:hAnsi="Verdana"/>
          <w:b/>
          <w:bCs/>
          <w:sz w:val="20"/>
          <w:szCs w:val="20"/>
        </w:rPr>
        <w:t>15</w:t>
      </w:r>
      <w:r w:rsidR="0040398C" w:rsidRPr="00011333">
        <w:rPr>
          <w:rFonts w:ascii="Verdana" w:hAnsi="Verdana"/>
          <w:b/>
          <w:bCs/>
          <w:sz w:val="20"/>
          <w:szCs w:val="20"/>
        </w:rPr>
        <w:t xml:space="preserve"> – </w:t>
      </w:r>
      <w:r w:rsidR="00B17EDE" w:rsidRPr="00011333">
        <w:rPr>
          <w:rFonts w:ascii="Verdana" w:hAnsi="Verdana"/>
          <w:b/>
          <w:bCs/>
          <w:sz w:val="20"/>
          <w:szCs w:val="20"/>
        </w:rPr>
        <w:t>Présentation du plan stratégique</w:t>
      </w:r>
      <w:r w:rsidR="00636B94" w:rsidRPr="00011333">
        <w:rPr>
          <w:rFonts w:ascii="Verdana" w:hAnsi="Verdana"/>
          <w:b/>
          <w:bCs/>
          <w:sz w:val="20"/>
          <w:szCs w:val="20"/>
        </w:rPr>
        <w:t xml:space="preserve"> 2014-2018</w:t>
      </w:r>
    </w:p>
    <w:p w:rsidR="00B85138" w:rsidRPr="00011333" w:rsidRDefault="00B85138" w:rsidP="005C6FFD">
      <w:pPr>
        <w:rPr>
          <w:rFonts w:ascii="Verdana" w:hAnsi="Verdana"/>
          <w:bCs/>
          <w:sz w:val="20"/>
          <w:szCs w:val="20"/>
        </w:rPr>
      </w:pPr>
    </w:p>
    <w:p w:rsidR="00936E77" w:rsidRPr="00011333" w:rsidRDefault="002F19F5" w:rsidP="008E5F94">
      <w:pPr>
        <w:rPr>
          <w:rFonts w:ascii="Verdana" w:hAnsi="Verdana"/>
          <w:b/>
          <w:bCs/>
          <w:sz w:val="20"/>
          <w:szCs w:val="20"/>
        </w:rPr>
      </w:pPr>
      <w:r w:rsidRPr="00011333">
        <w:rPr>
          <w:rFonts w:ascii="Verdana" w:hAnsi="Verdana"/>
          <w:b/>
          <w:bCs/>
          <w:sz w:val="20"/>
          <w:szCs w:val="20"/>
        </w:rPr>
        <w:t>1</w:t>
      </w:r>
      <w:r w:rsidR="001A5134" w:rsidRPr="00011333">
        <w:rPr>
          <w:rFonts w:ascii="Verdana" w:hAnsi="Verdana"/>
          <w:b/>
          <w:bCs/>
          <w:sz w:val="20"/>
          <w:szCs w:val="20"/>
        </w:rPr>
        <w:t>4</w:t>
      </w:r>
      <w:r w:rsidR="00936E77" w:rsidRPr="00011333">
        <w:rPr>
          <w:rFonts w:ascii="Verdana" w:hAnsi="Verdana"/>
          <w:b/>
          <w:bCs/>
          <w:sz w:val="20"/>
          <w:szCs w:val="20"/>
        </w:rPr>
        <w:t>h</w:t>
      </w:r>
      <w:r w:rsidR="00906621" w:rsidRPr="00011333">
        <w:rPr>
          <w:rFonts w:ascii="Verdana" w:hAnsi="Verdana"/>
          <w:b/>
          <w:bCs/>
          <w:sz w:val="20"/>
          <w:szCs w:val="20"/>
        </w:rPr>
        <w:t>45</w:t>
      </w:r>
      <w:r w:rsidR="0040398C" w:rsidRPr="00011333">
        <w:rPr>
          <w:rFonts w:ascii="Verdana" w:hAnsi="Verdana"/>
          <w:b/>
          <w:bCs/>
          <w:sz w:val="20"/>
          <w:szCs w:val="20"/>
        </w:rPr>
        <w:t xml:space="preserve"> – </w:t>
      </w:r>
      <w:r w:rsidR="00936E77" w:rsidRPr="00011333">
        <w:rPr>
          <w:rFonts w:ascii="Verdana" w:hAnsi="Verdana"/>
          <w:b/>
          <w:bCs/>
          <w:sz w:val="20"/>
          <w:szCs w:val="20"/>
        </w:rPr>
        <w:t>Pause</w:t>
      </w:r>
    </w:p>
    <w:p w:rsidR="00936E77" w:rsidRPr="00011333" w:rsidRDefault="00936E77" w:rsidP="008E5F94">
      <w:pPr>
        <w:rPr>
          <w:rFonts w:ascii="Verdana" w:hAnsi="Verdana"/>
          <w:b/>
          <w:bCs/>
          <w:sz w:val="20"/>
          <w:szCs w:val="20"/>
        </w:rPr>
      </w:pPr>
    </w:p>
    <w:p w:rsidR="0040398C" w:rsidRDefault="0040398C" w:rsidP="0040398C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15h00</w:t>
      </w:r>
      <w:r w:rsidRPr="00011333">
        <w:rPr>
          <w:rFonts w:ascii="Verdana" w:hAnsi="Verdana"/>
          <w:b/>
          <w:bCs/>
          <w:sz w:val="20"/>
          <w:szCs w:val="20"/>
        </w:rPr>
        <w:t xml:space="preserve"> – </w:t>
      </w:r>
      <w:r w:rsidR="00275461" w:rsidRPr="00011333">
        <w:rPr>
          <w:rFonts w:ascii="Verdana" w:hAnsi="Verdana"/>
          <w:b/>
          <w:bCs/>
          <w:sz w:val="20"/>
          <w:szCs w:val="20"/>
        </w:rPr>
        <w:t>Présentation des projets d’utilisation des surplus bu</w:t>
      </w:r>
      <w:r>
        <w:rPr>
          <w:rFonts w:ascii="Verdana" w:hAnsi="Verdana"/>
          <w:b/>
          <w:bCs/>
          <w:sz w:val="20"/>
          <w:szCs w:val="20"/>
        </w:rPr>
        <w:t>dgétaire en regard du</w:t>
      </w:r>
    </w:p>
    <w:p w:rsidR="00275461" w:rsidRPr="00011333" w:rsidRDefault="0040398C" w:rsidP="0040398C">
      <w:pPr>
        <w:ind w:left="576" w:firstLine="288"/>
        <w:rPr>
          <w:rFonts w:ascii="Verdana" w:hAnsi="Verdana"/>
          <w:b/>
          <w:bCs/>
          <w:sz w:val="20"/>
          <w:szCs w:val="20"/>
        </w:rPr>
      </w:pPr>
      <w:proofErr w:type="gramStart"/>
      <w:r>
        <w:rPr>
          <w:rFonts w:ascii="Verdana" w:hAnsi="Verdana"/>
          <w:b/>
          <w:bCs/>
          <w:sz w:val="20"/>
          <w:szCs w:val="20"/>
        </w:rPr>
        <w:t>plan</w:t>
      </w:r>
      <w:proofErr w:type="gramEnd"/>
      <w:r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ab/>
      </w:r>
      <w:r w:rsidR="00275461" w:rsidRPr="00011333">
        <w:rPr>
          <w:rFonts w:ascii="Verdana" w:hAnsi="Verdana"/>
          <w:b/>
          <w:bCs/>
          <w:sz w:val="20"/>
          <w:szCs w:val="20"/>
        </w:rPr>
        <w:t>stratégique</w:t>
      </w:r>
    </w:p>
    <w:p w:rsidR="00275461" w:rsidRPr="00011333" w:rsidRDefault="00275461" w:rsidP="008E5F94">
      <w:pPr>
        <w:rPr>
          <w:rFonts w:ascii="Verdana" w:hAnsi="Verdana"/>
          <w:b/>
          <w:bCs/>
          <w:sz w:val="20"/>
          <w:szCs w:val="20"/>
          <w:highlight w:val="yellow"/>
        </w:rPr>
      </w:pPr>
    </w:p>
    <w:p w:rsidR="0040398C" w:rsidRDefault="00936E77" w:rsidP="008E5F94">
      <w:pPr>
        <w:rPr>
          <w:rFonts w:ascii="Verdana" w:hAnsi="Verdana"/>
          <w:b/>
          <w:bCs/>
          <w:sz w:val="20"/>
          <w:szCs w:val="20"/>
        </w:rPr>
      </w:pPr>
      <w:r w:rsidRPr="00011333">
        <w:rPr>
          <w:rFonts w:ascii="Verdana" w:hAnsi="Verdana"/>
          <w:b/>
          <w:bCs/>
          <w:sz w:val="20"/>
          <w:szCs w:val="20"/>
          <w:highlight w:val="yellow"/>
        </w:rPr>
        <w:t>1</w:t>
      </w:r>
      <w:r w:rsidR="00906621" w:rsidRPr="00011333">
        <w:rPr>
          <w:rFonts w:ascii="Verdana" w:hAnsi="Verdana"/>
          <w:b/>
          <w:bCs/>
          <w:sz w:val="20"/>
          <w:szCs w:val="20"/>
          <w:highlight w:val="yellow"/>
        </w:rPr>
        <w:t>5</w:t>
      </w:r>
      <w:r w:rsidR="00B17EDE" w:rsidRPr="00011333">
        <w:rPr>
          <w:rFonts w:ascii="Verdana" w:hAnsi="Verdana"/>
          <w:b/>
          <w:bCs/>
          <w:sz w:val="20"/>
          <w:szCs w:val="20"/>
          <w:highlight w:val="yellow"/>
        </w:rPr>
        <w:t>h</w:t>
      </w:r>
      <w:r w:rsidR="00275461" w:rsidRPr="00011333">
        <w:rPr>
          <w:rFonts w:ascii="Verdana" w:hAnsi="Verdana"/>
          <w:b/>
          <w:bCs/>
          <w:sz w:val="20"/>
          <w:szCs w:val="20"/>
          <w:highlight w:val="yellow"/>
        </w:rPr>
        <w:t>30</w:t>
      </w:r>
      <w:r w:rsidRPr="00011333">
        <w:rPr>
          <w:rFonts w:ascii="Verdana" w:hAnsi="Verdana"/>
          <w:b/>
          <w:bCs/>
          <w:sz w:val="20"/>
          <w:szCs w:val="20"/>
          <w:highlight w:val="yellow"/>
        </w:rPr>
        <w:t xml:space="preserve"> </w:t>
      </w:r>
      <w:r w:rsidR="00B17EDE" w:rsidRPr="00011333">
        <w:rPr>
          <w:rFonts w:ascii="Verdana" w:hAnsi="Verdana"/>
          <w:b/>
          <w:bCs/>
          <w:sz w:val="20"/>
          <w:szCs w:val="20"/>
          <w:highlight w:val="yellow"/>
        </w:rPr>
        <w:t>–</w:t>
      </w:r>
      <w:r w:rsidRPr="00011333">
        <w:rPr>
          <w:rFonts w:ascii="Verdana" w:hAnsi="Verdana"/>
          <w:b/>
          <w:bCs/>
          <w:sz w:val="20"/>
          <w:szCs w:val="20"/>
          <w:highlight w:val="yellow"/>
        </w:rPr>
        <w:t xml:space="preserve"> </w:t>
      </w:r>
      <w:r w:rsidR="00B17EDE" w:rsidRPr="00011333">
        <w:rPr>
          <w:rFonts w:ascii="Verdana" w:hAnsi="Verdana"/>
          <w:b/>
          <w:bCs/>
          <w:sz w:val="20"/>
          <w:szCs w:val="20"/>
          <w:highlight w:val="yellow"/>
        </w:rPr>
        <w:t xml:space="preserve">Assemblée générale annuelle </w:t>
      </w:r>
    </w:p>
    <w:p w:rsidR="002F19F5" w:rsidRPr="00011333" w:rsidRDefault="00B17EDE" w:rsidP="008E5F94">
      <w:pPr>
        <w:rPr>
          <w:rFonts w:ascii="Verdana" w:hAnsi="Verdana"/>
          <w:bCs/>
          <w:sz w:val="20"/>
          <w:szCs w:val="20"/>
        </w:rPr>
      </w:pPr>
      <w:r w:rsidRPr="00011333">
        <w:rPr>
          <w:rFonts w:ascii="Verdana" w:hAnsi="Verdana"/>
          <w:sz w:val="20"/>
          <w:szCs w:val="20"/>
        </w:rPr>
        <w:t>(Voir horaire détaillé et sujets à faire adopter page suivante</w:t>
      </w:r>
      <w:r w:rsidR="00636B94" w:rsidRPr="00011333">
        <w:rPr>
          <w:rFonts w:ascii="Verdana" w:hAnsi="Verdana"/>
          <w:sz w:val="20"/>
          <w:szCs w:val="20"/>
        </w:rPr>
        <w:t>)</w:t>
      </w:r>
    </w:p>
    <w:p w:rsidR="00F720CC" w:rsidRPr="00011333" w:rsidRDefault="00F720CC" w:rsidP="008E5F94">
      <w:pPr>
        <w:rPr>
          <w:rFonts w:ascii="Verdana" w:hAnsi="Verdana"/>
          <w:b/>
          <w:bCs/>
          <w:sz w:val="20"/>
          <w:szCs w:val="20"/>
        </w:rPr>
      </w:pPr>
    </w:p>
    <w:p w:rsidR="001A0895" w:rsidRPr="00011333" w:rsidRDefault="00C85EC4" w:rsidP="001A0895">
      <w:pPr>
        <w:rPr>
          <w:rFonts w:ascii="Verdana" w:hAnsi="Verdana"/>
          <w:bCs/>
          <w:sz w:val="20"/>
          <w:szCs w:val="20"/>
        </w:rPr>
      </w:pPr>
      <w:r w:rsidRPr="00011333">
        <w:rPr>
          <w:rFonts w:ascii="Verdana" w:hAnsi="Verdana"/>
          <w:b/>
          <w:bCs/>
          <w:sz w:val="20"/>
          <w:szCs w:val="20"/>
        </w:rPr>
        <w:t>1</w:t>
      </w:r>
      <w:r w:rsidR="00282122" w:rsidRPr="00011333">
        <w:rPr>
          <w:rFonts w:ascii="Verdana" w:hAnsi="Verdana"/>
          <w:b/>
          <w:bCs/>
          <w:sz w:val="20"/>
          <w:szCs w:val="20"/>
        </w:rPr>
        <w:t>6h</w:t>
      </w:r>
      <w:r w:rsidR="00652E7F" w:rsidRPr="00011333">
        <w:rPr>
          <w:rFonts w:ascii="Verdana" w:hAnsi="Verdana"/>
          <w:b/>
          <w:bCs/>
          <w:sz w:val="20"/>
          <w:szCs w:val="20"/>
        </w:rPr>
        <w:t>30</w:t>
      </w:r>
      <w:r w:rsidRPr="00011333">
        <w:rPr>
          <w:rFonts w:ascii="Verdana" w:hAnsi="Verdana"/>
          <w:b/>
          <w:bCs/>
          <w:sz w:val="20"/>
          <w:szCs w:val="20"/>
        </w:rPr>
        <w:t xml:space="preserve"> </w:t>
      </w:r>
      <w:r w:rsidR="008178E1" w:rsidRPr="00011333">
        <w:rPr>
          <w:rFonts w:ascii="Verdana" w:hAnsi="Verdana"/>
          <w:b/>
          <w:bCs/>
          <w:sz w:val="20"/>
          <w:szCs w:val="20"/>
        </w:rPr>
        <w:t>–</w:t>
      </w:r>
      <w:r w:rsidRPr="00011333">
        <w:rPr>
          <w:rFonts w:ascii="Verdana" w:hAnsi="Verdana"/>
          <w:b/>
          <w:bCs/>
          <w:sz w:val="20"/>
          <w:szCs w:val="20"/>
        </w:rPr>
        <w:t xml:space="preserve"> </w:t>
      </w:r>
      <w:r w:rsidR="001A5134" w:rsidRPr="0040398C">
        <w:rPr>
          <w:rFonts w:ascii="Verdana" w:hAnsi="Verdana"/>
          <w:b/>
          <w:bCs/>
          <w:sz w:val="20"/>
          <w:szCs w:val="20"/>
        </w:rPr>
        <w:t>Levons notre verre à la</w:t>
      </w:r>
      <w:r w:rsidR="00906621" w:rsidRPr="0040398C">
        <w:rPr>
          <w:rFonts w:ascii="Verdana" w:hAnsi="Verdana"/>
          <w:b/>
          <w:bCs/>
          <w:sz w:val="20"/>
          <w:szCs w:val="20"/>
        </w:rPr>
        <w:t xml:space="preserve"> nouvelle saison!</w:t>
      </w:r>
    </w:p>
    <w:p w:rsidR="00CE0F26" w:rsidRPr="0014213E" w:rsidRDefault="00CE0F26" w:rsidP="00DD60A4">
      <w:pPr>
        <w:rPr>
          <w:rFonts w:ascii="Verdana" w:hAnsi="Verdana"/>
          <w:b/>
          <w:bCs/>
          <w:sz w:val="18"/>
          <w:szCs w:val="18"/>
        </w:rPr>
      </w:pPr>
    </w:p>
    <w:p w:rsidR="00011333" w:rsidRDefault="00F720CC" w:rsidP="00B85138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:rsidR="00DD60A4" w:rsidRPr="00011333" w:rsidRDefault="00DD60A4" w:rsidP="00874CE8">
      <w:pPr>
        <w:tabs>
          <w:tab w:val="center" w:pos="4680"/>
        </w:tabs>
        <w:suppressAutoHyphens/>
        <w:spacing w:line="240" w:lineRule="exact"/>
        <w:rPr>
          <w:rFonts w:ascii="Verdana" w:hAnsi="Verdana" w:cs="Arial"/>
          <w:b/>
          <w:bCs/>
          <w:spacing w:val="-3"/>
          <w:sz w:val="18"/>
          <w:szCs w:val="18"/>
          <w:u w:val="single"/>
        </w:rPr>
      </w:pPr>
    </w:p>
    <w:p w:rsidR="003B503B" w:rsidRPr="00011333" w:rsidRDefault="003B503B" w:rsidP="00874CE8">
      <w:pPr>
        <w:tabs>
          <w:tab w:val="center" w:pos="4680"/>
        </w:tabs>
        <w:suppressAutoHyphens/>
        <w:spacing w:line="240" w:lineRule="exact"/>
        <w:rPr>
          <w:rFonts w:ascii="Verdana" w:hAnsi="Verdana" w:cs="Arial"/>
          <w:spacing w:val="-2"/>
          <w:sz w:val="18"/>
          <w:szCs w:val="18"/>
        </w:rPr>
      </w:pPr>
      <w:r w:rsidRPr="00011333">
        <w:rPr>
          <w:rFonts w:ascii="Verdana" w:hAnsi="Verdana" w:cs="Arial"/>
          <w:b/>
          <w:bCs/>
          <w:spacing w:val="-3"/>
          <w:sz w:val="18"/>
          <w:szCs w:val="18"/>
          <w:u w:val="single"/>
        </w:rPr>
        <w:t>ORDRE DU JOUR</w:t>
      </w:r>
    </w:p>
    <w:p w:rsidR="003B503B" w:rsidRPr="00011333" w:rsidRDefault="003B503B">
      <w:pPr>
        <w:tabs>
          <w:tab w:val="left" w:pos="-1440"/>
          <w:tab w:val="left" w:pos="-720"/>
          <w:tab w:val="left" w:pos="0"/>
          <w:tab w:val="left" w:pos="432"/>
          <w:tab w:val="left" w:pos="720"/>
        </w:tabs>
        <w:suppressAutoHyphens/>
        <w:spacing w:line="240" w:lineRule="exact"/>
        <w:rPr>
          <w:rFonts w:ascii="Verdana" w:hAnsi="Verdana" w:cs="Arial"/>
          <w:spacing w:val="-2"/>
          <w:sz w:val="18"/>
          <w:szCs w:val="18"/>
        </w:rPr>
      </w:pPr>
    </w:p>
    <w:p w:rsidR="003B503B" w:rsidRPr="00011333" w:rsidRDefault="003B503B">
      <w:pPr>
        <w:tabs>
          <w:tab w:val="left" w:pos="-1440"/>
          <w:tab w:val="left" w:pos="-720"/>
          <w:tab w:val="left" w:pos="0"/>
          <w:tab w:val="left" w:pos="432"/>
          <w:tab w:val="left" w:pos="720"/>
        </w:tabs>
        <w:suppressAutoHyphens/>
        <w:spacing w:line="240" w:lineRule="exact"/>
        <w:rPr>
          <w:rFonts w:ascii="Verdana" w:hAnsi="Verdana" w:cs="Arial"/>
          <w:spacing w:val="-2"/>
          <w:sz w:val="18"/>
          <w:szCs w:val="18"/>
        </w:rPr>
      </w:pPr>
    </w:p>
    <w:p w:rsidR="003B503B" w:rsidRPr="00011333" w:rsidRDefault="003B503B">
      <w:pPr>
        <w:numPr>
          <w:ilvl w:val="0"/>
          <w:numId w:val="7"/>
        </w:numPr>
        <w:tabs>
          <w:tab w:val="left" w:pos="-1440"/>
          <w:tab w:val="left" w:pos="-720"/>
          <w:tab w:val="left" w:pos="0"/>
          <w:tab w:val="left" w:pos="432"/>
        </w:tabs>
        <w:suppressAutoHyphens/>
        <w:spacing w:line="240" w:lineRule="exact"/>
        <w:rPr>
          <w:rFonts w:ascii="Verdana" w:hAnsi="Verdana" w:cs="Arial"/>
          <w:spacing w:val="-2"/>
          <w:sz w:val="18"/>
          <w:szCs w:val="18"/>
        </w:rPr>
      </w:pPr>
      <w:r w:rsidRPr="00011333">
        <w:rPr>
          <w:rFonts w:ascii="Verdana" w:hAnsi="Verdana" w:cs="Arial"/>
          <w:spacing w:val="-2"/>
          <w:sz w:val="18"/>
          <w:szCs w:val="18"/>
        </w:rPr>
        <w:t>Ouverture de l’assemblée</w:t>
      </w:r>
    </w:p>
    <w:p w:rsidR="003B503B" w:rsidRPr="00011333" w:rsidRDefault="003B503B">
      <w:pPr>
        <w:tabs>
          <w:tab w:val="left" w:pos="-1440"/>
          <w:tab w:val="left" w:pos="-720"/>
          <w:tab w:val="left" w:pos="0"/>
          <w:tab w:val="left" w:pos="432"/>
          <w:tab w:val="left" w:pos="720"/>
        </w:tabs>
        <w:suppressAutoHyphens/>
        <w:spacing w:line="240" w:lineRule="exact"/>
        <w:rPr>
          <w:rFonts w:ascii="Verdana" w:hAnsi="Verdana" w:cs="Arial"/>
          <w:spacing w:val="-2"/>
          <w:sz w:val="18"/>
          <w:szCs w:val="18"/>
        </w:rPr>
      </w:pPr>
    </w:p>
    <w:p w:rsidR="003B503B" w:rsidRPr="00011333" w:rsidRDefault="003B503B">
      <w:pPr>
        <w:numPr>
          <w:ilvl w:val="0"/>
          <w:numId w:val="7"/>
        </w:numPr>
        <w:tabs>
          <w:tab w:val="left" w:pos="-1440"/>
          <w:tab w:val="left" w:pos="-720"/>
          <w:tab w:val="left" w:pos="0"/>
          <w:tab w:val="left" w:pos="432"/>
        </w:tabs>
        <w:suppressAutoHyphens/>
        <w:spacing w:line="240" w:lineRule="exact"/>
        <w:rPr>
          <w:rFonts w:ascii="Verdana" w:hAnsi="Verdana" w:cs="Arial"/>
          <w:spacing w:val="-2"/>
          <w:sz w:val="18"/>
          <w:szCs w:val="18"/>
        </w:rPr>
      </w:pPr>
      <w:r w:rsidRPr="00011333">
        <w:rPr>
          <w:rFonts w:ascii="Verdana" w:hAnsi="Verdana" w:cs="Arial"/>
          <w:spacing w:val="-2"/>
          <w:sz w:val="18"/>
          <w:szCs w:val="18"/>
        </w:rPr>
        <w:t>Vérification de la régularité de la convocation</w:t>
      </w:r>
    </w:p>
    <w:p w:rsidR="003B503B" w:rsidRPr="00011333" w:rsidRDefault="003B503B">
      <w:pPr>
        <w:tabs>
          <w:tab w:val="left" w:pos="-1440"/>
          <w:tab w:val="left" w:pos="-720"/>
          <w:tab w:val="left" w:pos="0"/>
          <w:tab w:val="left" w:pos="432"/>
          <w:tab w:val="left" w:pos="720"/>
        </w:tabs>
        <w:suppressAutoHyphens/>
        <w:spacing w:line="240" w:lineRule="exact"/>
        <w:rPr>
          <w:rFonts w:ascii="Verdana" w:hAnsi="Verdana" w:cs="Arial"/>
          <w:spacing w:val="-2"/>
          <w:sz w:val="18"/>
          <w:szCs w:val="18"/>
        </w:rPr>
      </w:pPr>
    </w:p>
    <w:p w:rsidR="00FA2D83" w:rsidRPr="00011333" w:rsidRDefault="003B503B" w:rsidP="00FA2D83">
      <w:pPr>
        <w:numPr>
          <w:ilvl w:val="0"/>
          <w:numId w:val="7"/>
        </w:numPr>
        <w:tabs>
          <w:tab w:val="left" w:pos="-1440"/>
          <w:tab w:val="left" w:pos="-720"/>
          <w:tab w:val="left" w:pos="0"/>
          <w:tab w:val="left" w:pos="432"/>
        </w:tabs>
        <w:suppressAutoHyphens/>
        <w:spacing w:line="240" w:lineRule="exact"/>
        <w:rPr>
          <w:rFonts w:ascii="Verdana" w:hAnsi="Verdana" w:cs="Arial"/>
          <w:spacing w:val="-2"/>
          <w:sz w:val="18"/>
          <w:szCs w:val="18"/>
        </w:rPr>
      </w:pPr>
      <w:r w:rsidRPr="00011333">
        <w:rPr>
          <w:rFonts w:ascii="Verdana" w:hAnsi="Verdana" w:cs="Arial"/>
          <w:spacing w:val="-2"/>
          <w:sz w:val="18"/>
          <w:szCs w:val="18"/>
        </w:rPr>
        <w:t>Vérification du quorum</w:t>
      </w:r>
    </w:p>
    <w:p w:rsidR="003B503B" w:rsidRPr="00011333" w:rsidRDefault="003B503B">
      <w:pPr>
        <w:tabs>
          <w:tab w:val="left" w:pos="-1440"/>
          <w:tab w:val="left" w:pos="-720"/>
          <w:tab w:val="left" w:pos="0"/>
          <w:tab w:val="left" w:pos="432"/>
          <w:tab w:val="left" w:pos="720"/>
        </w:tabs>
        <w:suppressAutoHyphens/>
        <w:spacing w:line="240" w:lineRule="exact"/>
        <w:rPr>
          <w:rFonts w:ascii="Verdana" w:hAnsi="Verdana" w:cs="Arial"/>
          <w:spacing w:val="-2"/>
          <w:sz w:val="18"/>
          <w:szCs w:val="18"/>
        </w:rPr>
      </w:pPr>
    </w:p>
    <w:p w:rsidR="003B503B" w:rsidRPr="00011333" w:rsidRDefault="00FA2D83">
      <w:pPr>
        <w:numPr>
          <w:ilvl w:val="0"/>
          <w:numId w:val="7"/>
        </w:numPr>
        <w:tabs>
          <w:tab w:val="left" w:pos="-1440"/>
          <w:tab w:val="left" w:pos="-720"/>
          <w:tab w:val="left" w:pos="0"/>
        </w:tabs>
        <w:suppressAutoHyphens/>
        <w:spacing w:line="240" w:lineRule="exact"/>
        <w:rPr>
          <w:rFonts w:ascii="Verdana" w:hAnsi="Verdana" w:cs="Arial"/>
          <w:spacing w:val="-2"/>
          <w:sz w:val="18"/>
          <w:szCs w:val="18"/>
        </w:rPr>
      </w:pPr>
      <w:r w:rsidRPr="00011333">
        <w:rPr>
          <w:rFonts w:ascii="Verdana" w:hAnsi="Verdana" w:cs="Arial"/>
          <w:spacing w:val="-2"/>
          <w:sz w:val="18"/>
          <w:szCs w:val="18"/>
        </w:rPr>
        <w:t>Élection d’un(e) président(e)</w:t>
      </w:r>
      <w:r w:rsidR="003B503B" w:rsidRPr="00011333">
        <w:rPr>
          <w:rFonts w:ascii="Verdana" w:hAnsi="Verdana" w:cs="Arial"/>
          <w:spacing w:val="-2"/>
          <w:sz w:val="18"/>
          <w:szCs w:val="18"/>
        </w:rPr>
        <w:t xml:space="preserve"> d’assemblée</w:t>
      </w:r>
    </w:p>
    <w:p w:rsidR="003B503B" w:rsidRPr="00011333" w:rsidRDefault="003B503B">
      <w:pPr>
        <w:tabs>
          <w:tab w:val="left" w:pos="-1440"/>
          <w:tab w:val="left" w:pos="-720"/>
          <w:tab w:val="left" w:pos="0"/>
          <w:tab w:val="left" w:pos="432"/>
          <w:tab w:val="left" w:pos="720"/>
        </w:tabs>
        <w:suppressAutoHyphens/>
        <w:spacing w:line="240" w:lineRule="exact"/>
        <w:rPr>
          <w:rFonts w:ascii="Verdana" w:hAnsi="Verdana" w:cs="Arial"/>
          <w:spacing w:val="-2"/>
          <w:sz w:val="18"/>
          <w:szCs w:val="18"/>
        </w:rPr>
      </w:pPr>
    </w:p>
    <w:p w:rsidR="003B503B" w:rsidRPr="00011333" w:rsidRDefault="003B503B">
      <w:pPr>
        <w:numPr>
          <w:ilvl w:val="0"/>
          <w:numId w:val="7"/>
        </w:numPr>
        <w:tabs>
          <w:tab w:val="left" w:pos="-1440"/>
          <w:tab w:val="left" w:pos="-720"/>
          <w:tab w:val="left" w:pos="0"/>
        </w:tabs>
        <w:suppressAutoHyphens/>
        <w:autoSpaceDE/>
        <w:autoSpaceDN/>
        <w:spacing w:line="240" w:lineRule="exact"/>
        <w:rPr>
          <w:rFonts w:ascii="Verdana" w:hAnsi="Verdana" w:cs="Arial"/>
          <w:spacing w:val="-2"/>
          <w:sz w:val="18"/>
          <w:szCs w:val="18"/>
        </w:rPr>
      </w:pPr>
      <w:r w:rsidRPr="00011333">
        <w:rPr>
          <w:rFonts w:ascii="Verdana" w:hAnsi="Verdana" w:cs="Arial"/>
          <w:spacing w:val="-2"/>
          <w:sz w:val="18"/>
          <w:szCs w:val="18"/>
        </w:rPr>
        <w:t>Élection d’un(e) secrétaire d’assemblée</w:t>
      </w:r>
    </w:p>
    <w:p w:rsidR="003B503B" w:rsidRPr="00011333" w:rsidRDefault="003B503B">
      <w:pPr>
        <w:tabs>
          <w:tab w:val="left" w:pos="-1440"/>
          <w:tab w:val="left" w:pos="-720"/>
          <w:tab w:val="left" w:pos="0"/>
          <w:tab w:val="left" w:pos="432"/>
          <w:tab w:val="left" w:pos="720"/>
        </w:tabs>
        <w:suppressAutoHyphens/>
        <w:spacing w:line="240" w:lineRule="exact"/>
        <w:rPr>
          <w:rFonts w:ascii="Verdana" w:hAnsi="Verdana" w:cs="Arial"/>
          <w:spacing w:val="-2"/>
          <w:sz w:val="18"/>
          <w:szCs w:val="18"/>
        </w:rPr>
      </w:pPr>
    </w:p>
    <w:p w:rsidR="003B503B" w:rsidRPr="00011333" w:rsidRDefault="003B503B">
      <w:pPr>
        <w:numPr>
          <w:ilvl w:val="0"/>
          <w:numId w:val="7"/>
        </w:numPr>
        <w:tabs>
          <w:tab w:val="left" w:pos="-1440"/>
          <w:tab w:val="left" w:pos="-720"/>
          <w:tab w:val="left" w:pos="0"/>
          <w:tab w:val="left" w:pos="432"/>
        </w:tabs>
        <w:suppressAutoHyphens/>
        <w:spacing w:line="240" w:lineRule="exact"/>
        <w:rPr>
          <w:rFonts w:ascii="Verdana" w:hAnsi="Verdana" w:cs="Arial"/>
          <w:spacing w:val="-2"/>
          <w:sz w:val="18"/>
          <w:szCs w:val="18"/>
        </w:rPr>
      </w:pPr>
      <w:r w:rsidRPr="00011333">
        <w:rPr>
          <w:rFonts w:ascii="Verdana" w:hAnsi="Verdana" w:cs="Arial"/>
          <w:spacing w:val="-2"/>
          <w:sz w:val="18"/>
          <w:szCs w:val="18"/>
        </w:rPr>
        <w:t>Adoption de l'ordre du jour</w:t>
      </w:r>
    </w:p>
    <w:p w:rsidR="003B503B" w:rsidRPr="00011333" w:rsidRDefault="003B503B">
      <w:pPr>
        <w:tabs>
          <w:tab w:val="left" w:pos="-1440"/>
          <w:tab w:val="left" w:pos="-720"/>
          <w:tab w:val="left" w:pos="0"/>
          <w:tab w:val="left" w:pos="432"/>
          <w:tab w:val="left" w:pos="720"/>
        </w:tabs>
        <w:suppressAutoHyphens/>
        <w:spacing w:line="240" w:lineRule="exact"/>
        <w:rPr>
          <w:rFonts w:ascii="Verdana" w:hAnsi="Verdana" w:cs="Arial"/>
          <w:spacing w:val="-2"/>
          <w:sz w:val="18"/>
          <w:szCs w:val="18"/>
        </w:rPr>
      </w:pPr>
    </w:p>
    <w:p w:rsidR="003B503B" w:rsidRPr="00011333" w:rsidRDefault="003B503B" w:rsidP="00FF5E62">
      <w:pPr>
        <w:numPr>
          <w:ilvl w:val="0"/>
          <w:numId w:val="7"/>
        </w:numPr>
        <w:tabs>
          <w:tab w:val="left" w:pos="-1440"/>
          <w:tab w:val="left" w:pos="-720"/>
          <w:tab w:val="left" w:pos="0"/>
          <w:tab w:val="left" w:pos="432"/>
        </w:tabs>
        <w:suppressAutoHyphens/>
        <w:spacing w:line="240" w:lineRule="exact"/>
        <w:rPr>
          <w:rFonts w:ascii="Verdana" w:hAnsi="Verdana" w:cs="Arial"/>
          <w:spacing w:val="-2"/>
          <w:sz w:val="18"/>
          <w:szCs w:val="18"/>
        </w:rPr>
      </w:pPr>
      <w:r w:rsidRPr="00011333">
        <w:rPr>
          <w:rFonts w:ascii="Verdana" w:hAnsi="Verdana" w:cs="Arial"/>
          <w:spacing w:val="-2"/>
          <w:sz w:val="18"/>
          <w:szCs w:val="18"/>
        </w:rPr>
        <w:t>Adoption du procès-verbal de l'assemblée général</w:t>
      </w:r>
      <w:r w:rsidR="003A3E2F" w:rsidRPr="00011333">
        <w:rPr>
          <w:rFonts w:ascii="Verdana" w:hAnsi="Verdana" w:cs="Arial"/>
          <w:spacing w:val="-2"/>
          <w:sz w:val="18"/>
          <w:szCs w:val="18"/>
        </w:rPr>
        <w:t xml:space="preserve">e annuelle de SFQ du </w:t>
      </w:r>
      <w:r w:rsidR="00636B94" w:rsidRPr="00011333">
        <w:rPr>
          <w:rFonts w:ascii="Verdana" w:hAnsi="Verdana" w:cs="Arial"/>
          <w:spacing w:val="-2"/>
          <w:sz w:val="18"/>
          <w:szCs w:val="18"/>
        </w:rPr>
        <w:t>7</w:t>
      </w:r>
      <w:r w:rsidR="001E477B" w:rsidRPr="00011333">
        <w:rPr>
          <w:rFonts w:ascii="Verdana" w:hAnsi="Verdana" w:cs="Arial"/>
          <w:spacing w:val="-2"/>
          <w:sz w:val="18"/>
          <w:szCs w:val="18"/>
        </w:rPr>
        <w:t xml:space="preserve"> septembre</w:t>
      </w:r>
      <w:r w:rsidR="00FA2D83" w:rsidRPr="00011333">
        <w:rPr>
          <w:rFonts w:ascii="Verdana" w:hAnsi="Verdana" w:cs="Arial"/>
          <w:spacing w:val="-2"/>
          <w:sz w:val="18"/>
          <w:szCs w:val="18"/>
        </w:rPr>
        <w:t xml:space="preserve"> 20</w:t>
      </w:r>
      <w:r w:rsidR="001E477B" w:rsidRPr="00011333">
        <w:rPr>
          <w:rFonts w:ascii="Verdana" w:hAnsi="Verdana" w:cs="Arial"/>
          <w:spacing w:val="-2"/>
          <w:sz w:val="18"/>
          <w:szCs w:val="18"/>
        </w:rPr>
        <w:t>1</w:t>
      </w:r>
      <w:r w:rsidR="00636B94" w:rsidRPr="00011333">
        <w:rPr>
          <w:rFonts w:ascii="Verdana" w:hAnsi="Verdana" w:cs="Arial"/>
          <w:spacing w:val="-2"/>
          <w:sz w:val="18"/>
          <w:szCs w:val="18"/>
        </w:rPr>
        <w:t>4</w:t>
      </w:r>
    </w:p>
    <w:p w:rsidR="001E477B" w:rsidRPr="00011333" w:rsidRDefault="001E477B" w:rsidP="001E477B">
      <w:pPr>
        <w:tabs>
          <w:tab w:val="left" w:pos="-1440"/>
          <w:tab w:val="left" w:pos="-720"/>
          <w:tab w:val="left" w:pos="0"/>
          <w:tab w:val="left" w:pos="432"/>
        </w:tabs>
        <w:suppressAutoHyphens/>
        <w:spacing w:line="240" w:lineRule="exact"/>
        <w:rPr>
          <w:rFonts w:ascii="Verdana" w:hAnsi="Verdana" w:cs="Arial"/>
          <w:spacing w:val="-2"/>
          <w:sz w:val="18"/>
          <w:szCs w:val="18"/>
        </w:rPr>
      </w:pPr>
    </w:p>
    <w:p w:rsidR="001E477B" w:rsidRPr="00011333" w:rsidRDefault="001E477B" w:rsidP="00FF5E62">
      <w:pPr>
        <w:numPr>
          <w:ilvl w:val="0"/>
          <w:numId w:val="7"/>
        </w:numPr>
        <w:tabs>
          <w:tab w:val="left" w:pos="-1440"/>
          <w:tab w:val="left" w:pos="-720"/>
          <w:tab w:val="left" w:pos="0"/>
          <w:tab w:val="left" w:pos="432"/>
        </w:tabs>
        <w:suppressAutoHyphens/>
        <w:spacing w:line="240" w:lineRule="exact"/>
        <w:rPr>
          <w:rFonts w:ascii="Verdana" w:hAnsi="Verdana" w:cs="Arial"/>
          <w:spacing w:val="-2"/>
          <w:sz w:val="18"/>
          <w:szCs w:val="18"/>
        </w:rPr>
      </w:pPr>
      <w:r w:rsidRPr="00011333">
        <w:rPr>
          <w:rFonts w:ascii="Verdana" w:hAnsi="Verdana" w:cs="Arial"/>
          <w:spacing w:val="-2"/>
          <w:sz w:val="18"/>
          <w:szCs w:val="18"/>
        </w:rPr>
        <w:t xml:space="preserve">Adoption des rapports annuels présentés </w:t>
      </w:r>
    </w:p>
    <w:p w:rsidR="001F5967" w:rsidRPr="00011333" w:rsidRDefault="001F5967" w:rsidP="001F5967">
      <w:pPr>
        <w:tabs>
          <w:tab w:val="left" w:pos="-1440"/>
          <w:tab w:val="left" w:pos="-720"/>
          <w:tab w:val="left" w:pos="0"/>
          <w:tab w:val="left" w:pos="432"/>
        </w:tabs>
        <w:suppressAutoHyphens/>
        <w:spacing w:line="240" w:lineRule="exact"/>
        <w:rPr>
          <w:rFonts w:ascii="Verdana" w:hAnsi="Verdana" w:cs="Arial"/>
          <w:spacing w:val="-2"/>
          <w:sz w:val="18"/>
          <w:szCs w:val="18"/>
        </w:rPr>
      </w:pPr>
    </w:p>
    <w:p w:rsidR="00787060" w:rsidRPr="00011333" w:rsidRDefault="003B503B" w:rsidP="00787060">
      <w:pPr>
        <w:numPr>
          <w:ilvl w:val="0"/>
          <w:numId w:val="7"/>
        </w:numPr>
        <w:tabs>
          <w:tab w:val="left" w:pos="-1440"/>
          <w:tab w:val="left" w:pos="-720"/>
          <w:tab w:val="left" w:pos="0"/>
          <w:tab w:val="left" w:pos="432"/>
        </w:tabs>
        <w:suppressAutoHyphens/>
        <w:spacing w:line="240" w:lineRule="exact"/>
        <w:rPr>
          <w:rFonts w:ascii="Verdana" w:hAnsi="Verdana" w:cs="Arial"/>
          <w:spacing w:val="-2"/>
          <w:sz w:val="18"/>
          <w:szCs w:val="18"/>
        </w:rPr>
      </w:pPr>
      <w:r w:rsidRPr="00011333">
        <w:rPr>
          <w:rFonts w:ascii="Verdana" w:hAnsi="Verdana" w:cs="Arial"/>
          <w:spacing w:val="-2"/>
          <w:sz w:val="18"/>
          <w:szCs w:val="18"/>
        </w:rPr>
        <w:t>Présentation</w:t>
      </w:r>
      <w:r w:rsidR="00E40FFD" w:rsidRPr="00011333">
        <w:rPr>
          <w:rFonts w:ascii="Verdana" w:hAnsi="Verdana" w:cs="Arial"/>
          <w:spacing w:val="-2"/>
          <w:sz w:val="18"/>
          <w:szCs w:val="18"/>
        </w:rPr>
        <w:t xml:space="preserve"> et adoption</w:t>
      </w:r>
      <w:r w:rsidRPr="00011333">
        <w:rPr>
          <w:rFonts w:ascii="Verdana" w:hAnsi="Verdana" w:cs="Arial"/>
          <w:spacing w:val="-2"/>
          <w:sz w:val="18"/>
          <w:szCs w:val="18"/>
        </w:rPr>
        <w:t xml:space="preserve"> des </w:t>
      </w:r>
      <w:r w:rsidR="003A3E2F" w:rsidRPr="00011333">
        <w:rPr>
          <w:rFonts w:ascii="Verdana" w:hAnsi="Verdana" w:cs="Arial"/>
          <w:spacing w:val="-2"/>
          <w:sz w:val="18"/>
          <w:szCs w:val="18"/>
        </w:rPr>
        <w:t xml:space="preserve">états financiers au 31 </w:t>
      </w:r>
      <w:r w:rsidR="001E477B" w:rsidRPr="00011333">
        <w:rPr>
          <w:rFonts w:ascii="Verdana" w:hAnsi="Verdana" w:cs="Arial"/>
          <w:spacing w:val="-2"/>
          <w:sz w:val="18"/>
          <w:szCs w:val="18"/>
        </w:rPr>
        <w:t>mai</w:t>
      </w:r>
      <w:r w:rsidR="003A3E2F" w:rsidRPr="00011333">
        <w:rPr>
          <w:rFonts w:ascii="Verdana" w:hAnsi="Verdana" w:cs="Arial"/>
          <w:spacing w:val="-2"/>
          <w:sz w:val="18"/>
          <w:szCs w:val="18"/>
        </w:rPr>
        <w:t xml:space="preserve"> 20</w:t>
      </w:r>
      <w:r w:rsidR="001E477B" w:rsidRPr="00011333">
        <w:rPr>
          <w:rFonts w:ascii="Verdana" w:hAnsi="Verdana" w:cs="Arial"/>
          <w:spacing w:val="-2"/>
          <w:sz w:val="18"/>
          <w:szCs w:val="18"/>
        </w:rPr>
        <w:t>1</w:t>
      </w:r>
      <w:r w:rsidR="00636B94" w:rsidRPr="00011333">
        <w:rPr>
          <w:rFonts w:ascii="Verdana" w:hAnsi="Verdana" w:cs="Arial"/>
          <w:spacing w:val="-2"/>
          <w:sz w:val="18"/>
          <w:szCs w:val="18"/>
        </w:rPr>
        <w:t>4</w:t>
      </w:r>
      <w:r w:rsidR="00110DAB" w:rsidRPr="00011333">
        <w:rPr>
          <w:rFonts w:ascii="Verdana" w:hAnsi="Verdana" w:cs="Arial"/>
          <w:spacing w:val="-2"/>
          <w:sz w:val="18"/>
          <w:szCs w:val="18"/>
        </w:rPr>
        <w:t xml:space="preserve"> </w:t>
      </w:r>
    </w:p>
    <w:p w:rsidR="00B85138" w:rsidRPr="00011333" w:rsidRDefault="00B85138" w:rsidP="00B85138">
      <w:pPr>
        <w:pStyle w:val="Paragraphedeliste"/>
        <w:rPr>
          <w:rFonts w:ascii="Verdana" w:hAnsi="Verdana" w:cs="Arial"/>
          <w:spacing w:val="-2"/>
          <w:sz w:val="18"/>
          <w:szCs w:val="18"/>
        </w:rPr>
      </w:pPr>
    </w:p>
    <w:p w:rsidR="00B85138" w:rsidRPr="00011333" w:rsidRDefault="00B85138" w:rsidP="00787060">
      <w:pPr>
        <w:numPr>
          <w:ilvl w:val="0"/>
          <w:numId w:val="7"/>
        </w:numPr>
        <w:tabs>
          <w:tab w:val="left" w:pos="-1440"/>
          <w:tab w:val="left" w:pos="-720"/>
          <w:tab w:val="left" w:pos="0"/>
          <w:tab w:val="left" w:pos="432"/>
        </w:tabs>
        <w:suppressAutoHyphens/>
        <w:spacing w:line="240" w:lineRule="exact"/>
        <w:rPr>
          <w:rFonts w:ascii="Verdana" w:hAnsi="Verdana" w:cs="Arial"/>
          <w:spacing w:val="-2"/>
          <w:sz w:val="18"/>
          <w:szCs w:val="18"/>
        </w:rPr>
      </w:pPr>
      <w:r w:rsidRPr="00011333">
        <w:rPr>
          <w:rFonts w:ascii="Verdana" w:hAnsi="Verdana" w:cs="Arial"/>
          <w:spacing w:val="-2"/>
          <w:sz w:val="18"/>
          <w:szCs w:val="18"/>
        </w:rPr>
        <w:t xml:space="preserve">Adoption </w:t>
      </w:r>
      <w:r w:rsidR="00636B94" w:rsidRPr="00011333">
        <w:rPr>
          <w:rFonts w:ascii="Verdana" w:hAnsi="Verdana" w:cs="Arial"/>
          <w:spacing w:val="-2"/>
          <w:sz w:val="18"/>
          <w:szCs w:val="18"/>
        </w:rPr>
        <w:t>des amendements aux règlements généraux</w:t>
      </w:r>
    </w:p>
    <w:p w:rsidR="00636B94" w:rsidRPr="00011333" w:rsidRDefault="00636B94" w:rsidP="00636B94">
      <w:pPr>
        <w:pStyle w:val="Paragraphedeliste"/>
        <w:rPr>
          <w:rFonts w:ascii="Verdana" w:hAnsi="Verdana" w:cs="Arial"/>
          <w:spacing w:val="-2"/>
          <w:sz w:val="18"/>
          <w:szCs w:val="18"/>
        </w:rPr>
      </w:pPr>
    </w:p>
    <w:p w:rsidR="00636B94" w:rsidRPr="00011333" w:rsidRDefault="00636B94" w:rsidP="00787060">
      <w:pPr>
        <w:numPr>
          <w:ilvl w:val="0"/>
          <w:numId w:val="7"/>
        </w:numPr>
        <w:tabs>
          <w:tab w:val="left" w:pos="-1440"/>
          <w:tab w:val="left" w:pos="-720"/>
          <w:tab w:val="left" w:pos="0"/>
          <w:tab w:val="left" w:pos="432"/>
        </w:tabs>
        <w:suppressAutoHyphens/>
        <w:spacing w:line="240" w:lineRule="exact"/>
        <w:rPr>
          <w:rFonts w:ascii="Verdana" w:hAnsi="Verdana" w:cs="Arial"/>
          <w:spacing w:val="-2"/>
          <w:sz w:val="18"/>
          <w:szCs w:val="18"/>
        </w:rPr>
      </w:pPr>
      <w:r w:rsidRPr="00011333">
        <w:rPr>
          <w:rFonts w:ascii="Verdana" w:hAnsi="Verdana" w:cs="Arial"/>
          <w:spacing w:val="-2"/>
          <w:sz w:val="18"/>
          <w:szCs w:val="18"/>
        </w:rPr>
        <w:t>Adoption de la tarification proposée pour les PAT</w:t>
      </w:r>
    </w:p>
    <w:p w:rsidR="00636B94" w:rsidRPr="00011333" w:rsidRDefault="00636B94" w:rsidP="00636B94">
      <w:pPr>
        <w:pStyle w:val="Paragraphedeliste"/>
        <w:rPr>
          <w:rFonts w:ascii="Verdana" w:hAnsi="Verdana" w:cs="Arial"/>
          <w:spacing w:val="-2"/>
          <w:sz w:val="18"/>
          <w:szCs w:val="18"/>
        </w:rPr>
      </w:pPr>
    </w:p>
    <w:p w:rsidR="00636B94" w:rsidRPr="00011333" w:rsidRDefault="00636B94" w:rsidP="00787060">
      <w:pPr>
        <w:numPr>
          <w:ilvl w:val="0"/>
          <w:numId w:val="7"/>
        </w:numPr>
        <w:tabs>
          <w:tab w:val="left" w:pos="-1440"/>
          <w:tab w:val="left" w:pos="-720"/>
          <w:tab w:val="left" w:pos="0"/>
          <w:tab w:val="left" w:pos="432"/>
        </w:tabs>
        <w:suppressAutoHyphens/>
        <w:spacing w:line="240" w:lineRule="exact"/>
        <w:rPr>
          <w:rFonts w:ascii="Verdana" w:hAnsi="Verdana" w:cs="Arial"/>
          <w:spacing w:val="-2"/>
          <w:sz w:val="18"/>
          <w:szCs w:val="18"/>
        </w:rPr>
      </w:pPr>
      <w:r w:rsidRPr="00011333">
        <w:rPr>
          <w:rFonts w:ascii="Verdana" w:hAnsi="Verdana" w:cs="Arial"/>
          <w:spacing w:val="-2"/>
          <w:sz w:val="18"/>
          <w:szCs w:val="18"/>
        </w:rPr>
        <w:t>Adoption du plan stratégique 2014-2018</w:t>
      </w:r>
    </w:p>
    <w:p w:rsidR="00385617" w:rsidRPr="00011333" w:rsidRDefault="00385617" w:rsidP="00385617">
      <w:pPr>
        <w:pStyle w:val="Paragraphedeliste"/>
        <w:rPr>
          <w:rFonts w:ascii="Verdana" w:hAnsi="Verdana" w:cs="Arial"/>
          <w:spacing w:val="-2"/>
          <w:sz w:val="18"/>
          <w:szCs w:val="18"/>
        </w:rPr>
      </w:pPr>
    </w:p>
    <w:p w:rsidR="003B503B" w:rsidRPr="00011333" w:rsidRDefault="00FF5E62">
      <w:pPr>
        <w:numPr>
          <w:ilvl w:val="0"/>
          <w:numId w:val="7"/>
        </w:numPr>
        <w:tabs>
          <w:tab w:val="left" w:pos="-1440"/>
          <w:tab w:val="left" w:pos="-720"/>
          <w:tab w:val="left" w:pos="0"/>
          <w:tab w:val="left" w:pos="432"/>
        </w:tabs>
        <w:suppressAutoHyphens/>
        <w:spacing w:line="240" w:lineRule="exact"/>
        <w:rPr>
          <w:rFonts w:ascii="Verdana" w:hAnsi="Verdana" w:cs="Arial"/>
          <w:spacing w:val="-2"/>
          <w:sz w:val="18"/>
          <w:szCs w:val="18"/>
        </w:rPr>
      </w:pPr>
      <w:r w:rsidRPr="00011333">
        <w:rPr>
          <w:rFonts w:ascii="Verdana" w:hAnsi="Verdana" w:cs="Arial"/>
          <w:spacing w:val="-2"/>
          <w:sz w:val="18"/>
          <w:szCs w:val="18"/>
        </w:rPr>
        <w:t xml:space="preserve">Élection des </w:t>
      </w:r>
      <w:r w:rsidR="008539FF" w:rsidRPr="00011333">
        <w:rPr>
          <w:rFonts w:ascii="Verdana" w:hAnsi="Verdana" w:cs="Arial"/>
          <w:spacing w:val="-2"/>
          <w:sz w:val="18"/>
          <w:szCs w:val="18"/>
        </w:rPr>
        <w:t>membres</w:t>
      </w:r>
      <w:r w:rsidRPr="00011333">
        <w:rPr>
          <w:rFonts w:ascii="Verdana" w:hAnsi="Verdana" w:cs="Arial"/>
          <w:spacing w:val="-2"/>
          <w:sz w:val="18"/>
          <w:szCs w:val="18"/>
        </w:rPr>
        <w:t xml:space="preserve"> au conseil d’administration de SFQ </w:t>
      </w:r>
    </w:p>
    <w:p w:rsidR="00332856" w:rsidRPr="00011333" w:rsidRDefault="00332856" w:rsidP="00332856">
      <w:pPr>
        <w:tabs>
          <w:tab w:val="left" w:pos="-1440"/>
          <w:tab w:val="left" w:pos="-720"/>
          <w:tab w:val="left" w:pos="0"/>
          <w:tab w:val="left" w:pos="432"/>
        </w:tabs>
        <w:suppressAutoHyphens/>
        <w:spacing w:line="240" w:lineRule="exact"/>
        <w:rPr>
          <w:rFonts w:ascii="Verdana" w:hAnsi="Verdana" w:cs="Arial"/>
          <w:spacing w:val="-2"/>
          <w:sz w:val="18"/>
          <w:szCs w:val="18"/>
        </w:rPr>
      </w:pPr>
    </w:p>
    <w:p w:rsidR="00874CE8" w:rsidRPr="00011333" w:rsidRDefault="001F5967" w:rsidP="00874CE8">
      <w:pPr>
        <w:numPr>
          <w:ilvl w:val="0"/>
          <w:numId w:val="7"/>
        </w:numPr>
        <w:tabs>
          <w:tab w:val="left" w:pos="-1440"/>
          <w:tab w:val="left" w:pos="-720"/>
          <w:tab w:val="left" w:pos="0"/>
        </w:tabs>
        <w:suppressAutoHyphens/>
        <w:spacing w:line="240" w:lineRule="exact"/>
        <w:rPr>
          <w:rFonts w:ascii="Verdana" w:hAnsi="Verdana" w:cs="Arial"/>
          <w:spacing w:val="-2"/>
          <w:sz w:val="18"/>
          <w:szCs w:val="18"/>
        </w:rPr>
      </w:pPr>
      <w:r w:rsidRPr="00011333">
        <w:rPr>
          <w:rFonts w:ascii="Verdana" w:hAnsi="Verdana" w:cs="Arial"/>
          <w:spacing w:val="-2"/>
          <w:sz w:val="18"/>
          <w:szCs w:val="18"/>
        </w:rPr>
        <w:t>Varia</w:t>
      </w:r>
    </w:p>
    <w:p w:rsidR="00874CE8" w:rsidRPr="00011333" w:rsidRDefault="00874CE8" w:rsidP="00874CE8">
      <w:pPr>
        <w:tabs>
          <w:tab w:val="left" w:pos="-1440"/>
          <w:tab w:val="left" w:pos="-720"/>
          <w:tab w:val="left" w:pos="0"/>
        </w:tabs>
        <w:suppressAutoHyphens/>
        <w:spacing w:line="240" w:lineRule="exact"/>
        <w:rPr>
          <w:rFonts w:ascii="Verdana" w:hAnsi="Verdana" w:cs="Arial"/>
          <w:spacing w:val="-2"/>
          <w:sz w:val="18"/>
          <w:szCs w:val="18"/>
        </w:rPr>
      </w:pPr>
    </w:p>
    <w:p w:rsidR="003B503B" w:rsidRPr="00011333" w:rsidRDefault="003B503B" w:rsidP="00874CE8">
      <w:pPr>
        <w:numPr>
          <w:ilvl w:val="0"/>
          <w:numId w:val="7"/>
        </w:numPr>
        <w:tabs>
          <w:tab w:val="left" w:pos="-1440"/>
          <w:tab w:val="left" w:pos="-720"/>
          <w:tab w:val="left" w:pos="0"/>
        </w:tabs>
        <w:suppressAutoHyphens/>
        <w:spacing w:line="240" w:lineRule="exact"/>
        <w:rPr>
          <w:rFonts w:ascii="Verdana" w:hAnsi="Verdana" w:cs="Arial"/>
          <w:spacing w:val="-2"/>
          <w:sz w:val="18"/>
          <w:szCs w:val="18"/>
        </w:rPr>
      </w:pPr>
      <w:r w:rsidRPr="00011333">
        <w:rPr>
          <w:rFonts w:ascii="Verdana" w:hAnsi="Verdana" w:cs="Arial"/>
          <w:spacing w:val="-2"/>
          <w:sz w:val="18"/>
          <w:szCs w:val="18"/>
        </w:rPr>
        <w:t>Levée de l</w:t>
      </w:r>
      <w:r w:rsidR="00B85138" w:rsidRPr="00011333">
        <w:rPr>
          <w:rFonts w:ascii="Verdana" w:hAnsi="Verdana" w:cs="Arial"/>
          <w:spacing w:val="-2"/>
          <w:sz w:val="18"/>
          <w:szCs w:val="18"/>
        </w:rPr>
        <w:t>’assemblée</w:t>
      </w:r>
    </w:p>
    <w:p w:rsidR="003B503B" w:rsidRPr="00DD60A4" w:rsidRDefault="003B503B">
      <w:pPr>
        <w:tabs>
          <w:tab w:val="left" w:pos="-1440"/>
          <w:tab w:val="left" w:pos="-720"/>
          <w:tab w:val="left" w:pos="0"/>
          <w:tab w:val="left" w:pos="432"/>
          <w:tab w:val="left" w:pos="720"/>
        </w:tabs>
        <w:suppressAutoHyphens/>
        <w:spacing w:line="240" w:lineRule="exact"/>
        <w:rPr>
          <w:rFonts w:ascii="Verdana" w:hAnsi="Verdana" w:cs="Arial"/>
          <w:spacing w:val="-2"/>
          <w:sz w:val="22"/>
          <w:szCs w:val="22"/>
        </w:rPr>
      </w:pPr>
    </w:p>
    <w:p w:rsidR="003B503B" w:rsidRPr="009B4EE3" w:rsidRDefault="003B503B" w:rsidP="003856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432"/>
          <w:tab w:val="left" w:pos="720"/>
        </w:tabs>
        <w:suppressAutoHyphens/>
        <w:spacing w:line="480" w:lineRule="auto"/>
        <w:jc w:val="center"/>
        <w:rPr>
          <w:rFonts w:ascii="Verdana" w:hAnsi="Verdana" w:cs="Arial"/>
          <w:sz w:val="32"/>
          <w:szCs w:val="32"/>
          <w:u w:val="single"/>
        </w:rPr>
      </w:pPr>
      <w:r w:rsidRPr="00DD60A4">
        <w:rPr>
          <w:rFonts w:ascii="Verdana" w:hAnsi="Verdana" w:cs="Arial"/>
          <w:spacing w:val="-2"/>
          <w:sz w:val="22"/>
          <w:szCs w:val="22"/>
        </w:rPr>
        <w:br w:type="page"/>
      </w:r>
      <w:r w:rsidRPr="002F18A4">
        <w:rPr>
          <w:rFonts w:ascii="Verdana" w:hAnsi="Verdana" w:cs="Arial"/>
          <w:sz w:val="28"/>
          <w:szCs w:val="28"/>
          <w:highlight w:val="lightGray"/>
          <w:u w:val="single"/>
        </w:rPr>
        <w:lastRenderedPageBreak/>
        <w:t>PROCURATION</w:t>
      </w:r>
    </w:p>
    <w:p w:rsidR="003B503B" w:rsidRPr="009B4EE3" w:rsidRDefault="003B503B" w:rsidP="003856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432"/>
          <w:tab w:val="left" w:pos="720"/>
        </w:tabs>
        <w:suppressAutoHyphens/>
        <w:spacing w:line="240" w:lineRule="exact"/>
        <w:rPr>
          <w:rFonts w:ascii="Verdana" w:hAnsi="Verdana" w:cs="Arial"/>
          <w:spacing w:val="-2"/>
          <w:sz w:val="23"/>
          <w:szCs w:val="23"/>
        </w:rPr>
      </w:pPr>
      <w:r w:rsidRPr="00385617">
        <w:rPr>
          <w:rFonts w:ascii="Verdana" w:hAnsi="Verdana" w:cs="Arial"/>
          <w:spacing w:val="-2"/>
          <w:sz w:val="23"/>
          <w:szCs w:val="23"/>
          <w:highlight w:val="lightGray"/>
        </w:rPr>
        <w:t>NOM DU CLUB</w:t>
      </w:r>
      <w:r w:rsidRPr="009B4EE3">
        <w:rPr>
          <w:rFonts w:ascii="Verdana" w:hAnsi="Verdana" w:cs="Arial"/>
          <w:spacing w:val="-2"/>
          <w:sz w:val="23"/>
          <w:szCs w:val="23"/>
        </w:rPr>
        <w:t xml:space="preserve"> :  </w:t>
      </w:r>
      <w:r w:rsidRPr="009B4EE3">
        <w:rPr>
          <w:rFonts w:ascii="Verdana" w:hAnsi="Verdana" w:cs="Arial"/>
          <w:spacing w:val="-2"/>
          <w:sz w:val="23"/>
          <w:szCs w:val="23"/>
          <w:u w:val="single"/>
        </w:rPr>
        <w:tab/>
      </w:r>
      <w:r w:rsidR="00ED4EA8">
        <w:rPr>
          <w:rFonts w:ascii="Verdana" w:hAnsi="Verdana" w:cs="Arial"/>
          <w:spacing w:val="-2"/>
          <w:sz w:val="23"/>
          <w:szCs w:val="23"/>
          <w:u w:val="single"/>
        </w:rPr>
        <w:t>_______________________________________</w:t>
      </w:r>
    </w:p>
    <w:p w:rsidR="003B503B" w:rsidRPr="009B4EE3" w:rsidRDefault="003B503B" w:rsidP="003856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432"/>
          <w:tab w:val="left" w:pos="720"/>
        </w:tabs>
        <w:suppressAutoHyphens/>
        <w:spacing w:line="240" w:lineRule="exact"/>
        <w:rPr>
          <w:rFonts w:ascii="Verdana" w:hAnsi="Verdana" w:cs="Arial"/>
          <w:spacing w:val="-2"/>
          <w:sz w:val="23"/>
          <w:szCs w:val="23"/>
        </w:rPr>
      </w:pPr>
    </w:p>
    <w:p w:rsidR="008539FF" w:rsidRDefault="003B503B" w:rsidP="003856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432"/>
          <w:tab w:val="left" w:pos="720"/>
        </w:tabs>
        <w:suppressAutoHyphens/>
        <w:spacing w:line="240" w:lineRule="exact"/>
        <w:rPr>
          <w:rFonts w:ascii="Verdana" w:hAnsi="Verdana" w:cs="Arial"/>
          <w:spacing w:val="-2"/>
          <w:sz w:val="23"/>
          <w:szCs w:val="23"/>
        </w:rPr>
      </w:pPr>
      <w:r w:rsidRPr="00385617">
        <w:rPr>
          <w:rFonts w:ascii="Verdana" w:hAnsi="Verdana" w:cs="Arial"/>
          <w:spacing w:val="-2"/>
          <w:sz w:val="23"/>
          <w:szCs w:val="23"/>
          <w:highlight w:val="lightGray"/>
        </w:rPr>
        <w:t>NOM DU DÉLÉGUÉ VOTANT</w:t>
      </w:r>
      <w:r w:rsidR="00D82313">
        <w:rPr>
          <w:rFonts w:ascii="Verdana" w:hAnsi="Verdana" w:cs="Arial"/>
          <w:spacing w:val="-2"/>
          <w:sz w:val="23"/>
          <w:szCs w:val="23"/>
        </w:rPr>
        <w:t xml:space="preserve"> (1 par club ou centre)</w:t>
      </w:r>
      <w:r w:rsidRPr="009B4EE3">
        <w:rPr>
          <w:rFonts w:ascii="Verdana" w:hAnsi="Verdana" w:cs="Arial"/>
          <w:spacing w:val="-2"/>
          <w:sz w:val="23"/>
          <w:szCs w:val="23"/>
        </w:rPr>
        <w:t> :</w:t>
      </w:r>
    </w:p>
    <w:p w:rsidR="008539FF" w:rsidRPr="008539FF" w:rsidRDefault="008539FF" w:rsidP="003856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432"/>
          <w:tab w:val="left" w:pos="720"/>
        </w:tabs>
        <w:suppressAutoHyphens/>
        <w:spacing w:line="240" w:lineRule="exact"/>
        <w:rPr>
          <w:rFonts w:ascii="Verdana" w:hAnsi="Verdana" w:cs="Arial"/>
          <w:spacing w:val="-2"/>
          <w:sz w:val="18"/>
          <w:szCs w:val="18"/>
        </w:rPr>
      </w:pPr>
    </w:p>
    <w:p w:rsidR="003B503B" w:rsidRDefault="00ED4EA8" w:rsidP="003856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432"/>
          <w:tab w:val="left" w:pos="720"/>
        </w:tabs>
        <w:suppressAutoHyphens/>
        <w:spacing w:line="240" w:lineRule="exact"/>
        <w:rPr>
          <w:rFonts w:ascii="Verdana" w:hAnsi="Verdana" w:cs="Arial"/>
          <w:spacing w:val="-2"/>
          <w:sz w:val="23"/>
          <w:szCs w:val="23"/>
          <w:u w:val="single"/>
        </w:rPr>
      </w:pPr>
      <w:r>
        <w:rPr>
          <w:rFonts w:ascii="Verdana" w:hAnsi="Verdana" w:cs="Arial"/>
          <w:spacing w:val="-2"/>
          <w:sz w:val="23"/>
          <w:szCs w:val="23"/>
        </w:rPr>
        <w:tab/>
      </w:r>
      <w:r w:rsidR="00D82313">
        <w:rPr>
          <w:rFonts w:ascii="Verdana" w:hAnsi="Verdana" w:cs="Arial"/>
          <w:spacing w:val="-2"/>
          <w:sz w:val="23"/>
          <w:szCs w:val="23"/>
          <w:u w:val="single"/>
        </w:rPr>
        <w:t>_____________________</w:t>
      </w:r>
      <w:r>
        <w:rPr>
          <w:rFonts w:ascii="Verdana" w:hAnsi="Verdana" w:cs="Arial"/>
          <w:spacing w:val="-2"/>
          <w:sz w:val="23"/>
          <w:szCs w:val="23"/>
          <w:u w:val="single"/>
        </w:rPr>
        <w:t>_____________________________</w:t>
      </w:r>
    </w:p>
    <w:p w:rsidR="003B503B" w:rsidRPr="008539FF" w:rsidRDefault="003B503B" w:rsidP="003856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432"/>
          <w:tab w:val="left" w:pos="720"/>
        </w:tabs>
        <w:suppressAutoHyphens/>
        <w:spacing w:line="240" w:lineRule="exact"/>
        <w:rPr>
          <w:rFonts w:ascii="Verdana" w:hAnsi="Verdana" w:cs="Arial"/>
          <w:spacing w:val="-2"/>
          <w:sz w:val="18"/>
          <w:szCs w:val="18"/>
        </w:rPr>
      </w:pPr>
    </w:p>
    <w:p w:rsidR="000C52A8" w:rsidRDefault="003B503B" w:rsidP="003856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432"/>
          <w:tab w:val="left" w:pos="720"/>
        </w:tabs>
        <w:suppressAutoHyphens/>
        <w:spacing w:line="240" w:lineRule="exact"/>
        <w:rPr>
          <w:rFonts w:ascii="Verdana" w:hAnsi="Verdana" w:cs="Arial"/>
          <w:spacing w:val="-2"/>
          <w:sz w:val="23"/>
          <w:szCs w:val="23"/>
        </w:rPr>
      </w:pPr>
      <w:r w:rsidRPr="00385617">
        <w:rPr>
          <w:rFonts w:ascii="Verdana" w:hAnsi="Verdana" w:cs="Arial"/>
          <w:spacing w:val="-2"/>
          <w:sz w:val="23"/>
          <w:szCs w:val="23"/>
          <w:highlight w:val="lightGray"/>
        </w:rPr>
        <w:t>PARTICIPANTS</w:t>
      </w:r>
      <w:r w:rsidRPr="009B4EE3">
        <w:rPr>
          <w:rFonts w:ascii="Verdana" w:hAnsi="Verdana" w:cs="Arial"/>
          <w:spacing w:val="-2"/>
          <w:sz w:val="23"/>
          <w:szCs w:val="23"/>
        </w:rPr>
        <w:t xml:space="preserve"> : </w:t>
      </w:r>
    </w:p>
    <w:p w:rsidR="000C52A8" w:rsidRDefault="000C52A8" w:rsidP="003856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432"/>
          <w:tab w:val="left" w:pos="720"/>
        </w:tabs>
        <w:suppressAutoHyphens/>
        <w:spacing w:line="240" w:lineRule="exact"/>
        <w:rPr>
          <w:rFonts w:ascii="Verdana" w:hAnsi="Verdana" w:cs="Arial"/>
          <w:spacing w:val="-2"/>
          <w:sz w:val="23"/>
          <w:szCs w:val="23"/>
        </w:rPr>
      </w:pPr>
    </w:p>
    <w:p w:rsidR="008539FF" w:rsidRDefault="008539FF" w:rsidP="003856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432"/>
          <w:tab w:val="left" w:pos="720"/>
        </w:tabs>
        <w:suppressAutoHyphens/>
        <w:spacing w:line="240" w:lineRule="exact"/>
        <w:rPr>
          <w:rFonts w:ascii="Verdana" w:hAnsi="Verdana" w:cs="Arial"/>
          <w:spacing w:val="-2"/>
          <w:sz w:val="23"/>
          <w:szCs w:val="23"/>
        </w:rPr>
      </w:pPr>
      <w:r>
        <w:rPr>
          <w:rFonts w:ascii="Verdana" w:hAnsi="Verdana" w:cs="Arial"/>
          <w:spacing w:val="-2"/>
          <w:sz w:val="23"/>
          <w:szCs w:val="23"/>
        </w:rPr>
        <w:t>1-__________________________</w:t>
      </w:r>
      <w:r>
        <w:rPr>
          <w:rFonts w:ascii="Verdana" w:hAnsi="Verdana" w:cs="Arial"/>
          <w:spacing w:val="-2"/>
          <w:sz w:val="23"/>
          <w:szCs w:val="23"/>
        </w:rPr>
        <w:tab/>
      </w:r>
      <w:r>
        <w:rPr>
          <w:rFonts w:ascii="Verdana" w:hAnsi="Verdana" w:cs="Arial"/>
          <w:spacing w:val="-2"/>
          <w:sz w:val="23"/>
          <w:szCs w:val="23"/>
        </w:rPr>
        <w:tab/>
        <w:t>2-__________________________</w:t>
      </w:r>
    </w:p>
    <w:p w:rsidR="003B503B" w:rsidRPr="008539FF" w:rsidRDefault="003B503B" w:rsidP="003856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432"/>
          <w:tab w:val="left" w:pos="720"/>
        </w:tabs>
        <w:suppressAutoHyphens/>
        <w:spacing w:line="240" w:lineRule="exact"/>
        <w:rPr>
          <w:rFonts w:ascii="Verdana" w:hAnsi="Verdana" w:cs="Arial"/>
          <w:b/>
          <w:spacing w:val="-2"/>
          <w:sz w:val="18"/>
          <w:szCs w:val="18"/>
          <w:u w:val="single"/>
        </w:rPr>
      </w:pPr>
    </w:p>
    <w:p w:rsidR="003B503B" w:rsidRPr="008539FF" w:rsidRDefault="008539FF" w:rsidP="003856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432"/>
          <w:tab w:val="left" w:pos="720"/>
        </w:tabs>
        <w:suppressAutoHyphens/>
        <w:spacing w:line="240" w:lineRule="exact"/>
        <w:rPr>
          <w:rFonts w:ascii="Verdana" w:hAnsi="Verdana" w:cs="Arial"/>
          <w:spacing w:val="-2"/>
          <w:sz w:val="23"/>
          <w:szCs w:val="23"/>
        </w:rPr>
      </w:pPr>
      <w:r w:rsidRPr="008539FF">
        <w:rPr>
          <w:rFonts w:ascii="Verdana" w:hAnsi="Verdana" w:cs="Arial"/>
          <w:spacing w:val="-2"/>
          <w:sz w:val="23"/>
          <w:szCs w:val="23"/>
          <w:u w:val="single"/>
        </w:rPr>
        <w:t>3</w:t>
      </w:r>
      <w:r w:rsidRPr="008539FF">
        <w:rPr>
          <w:rFonts w:ascii="Verdana" w:hAnsi="Verdana" w:cs="Arial"/>
          <w:spacing w:val="-2"/>
          <w:sz w:val="23"/>
          <w:szCs w:val="23"/>
        </w:rPr>
        <w:t>-__________________________</w:t>
      </w:r>
      <w:r w:rsidRPr="008539FF">
        <w:rPr>
          <w:rFonts w:ascii="Verdana" w:hAnsi="Verdana" w:cs="Arial"/>
          <w:spacing w:val="-2"/>
          <w:sz w:val="23"/>
          <w:szCs w:val="23"/>
        </w:rPr>
        <w:tab/>
      </w:r>
      <w:r w:rsidRPr="008539FF">
        <w:rPr>
          <w:rFonts w:ascii="Verdana" w:hAnsi="Verdana" w:cs="Arial"/>
          <w:spacing w:val="-2"/>
          <w:sz w:val="23"/>
          <w:szCs w:val="23"/>
        </w:rPr>
        <w:tab/>
        <w:t>4-__________________________</w:t>
      </w:r>
    </w:p>
    <w:p w:rsidR="003B503B" w:rsidRPr="008539FF" w:rsidRDefault="003B503B" w:rsidP="003856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432"/>
          <w:tab w:val="left" w:pos="720"/>
        </w:tabs>
        <w:suppressAutoHyphens/>
        <w:spacing w:line="240" w:lineRule="exact"/>
        <w:rPr>
          <w:rFonts w:ascii="Verdana" w:hAnsi="Verdana" w:cs="Arial"/>
          <w:spacing w:val="-2"/>
          <w:sz w:val="18"/>
          <w:szCs w:val="18"/>
        </w:rPr>
      </w:pPr>
    </w:p>
    <w:p w:rsidR="008539FF" w:rsidRPr="008539FF" w:rsidRDefault="008539FF" w:rsidP="003856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432"/>
          <w:tab w:val="left" w:pos="720"/>
        </w:tabs>
        <w:suppressAutoHyphens/>
        <w:spacing w:line="240" w:lineRule="exact"/>
        <w:rPr>
          <w:rFonts w:ascii="Verdana" w:hAnsi="Verdana" w:cs="Arial"/>
          <w:spacing w:val="-2"/>
          <w:sz w:val="23"/>
          <w:szCs w:val="23"/>
        </w:rPr>
      </w:pPr>
      <w:r w:rsidRPr="008539FF">
        <w:rPr>
          <w:rFonts w:ascii="Verdana" w:hAnsi="Verdana" w:cs="Arial"/>
          <w:spacing w:val="-2"/>
          <w:sz w:val="23"/>
          <w:szCs w:val="23"/>
        </w:rPr>
        <w:t>5-___________________________</w:t>
      </w:r>
      <w:r w:rsidRPr="008539FF">
        <w:rPr>
          <w:rFonts w:ascii="Verdana" w:hAnsi="Verdana" w:cs="Arial"/>
          <w:spacing w:val="-2"/>
          <w:sz w:val="23"/>
          <w:szCs w:val="23"/>
        </w:rPr>
        <w:tab/>
      </w:r>
      <w:r>
        <w:rPr>
          <w:rFonts w:ascii="Verdana" w:hAnsi="Verdana" w:cs="Arial"/>
          <w:spacing w:val="-2"/>
          <w:sz w:val="23"/>
          <w:szCs w:val="23"/>
        </w:rPr>
        <w:t>6</w:t>
      </w:r>
      <w:r w:rsidRPr="008539FF">
        <w:rPr>
          <w:rFonts w:ascii="Verdana" w:hAnsi="Verdana" w:cs="Arial"/>
          <w:spacing w:val="-2"/>
          <w:sz w:val="23"/>
          <w:szCs w:val="23"/>
        </w:rPr>
        <w:t>-__________________________</w:t>
      </w:r>
    </w:p>
    <w:p w:rsidR="008539FF" w:rsidRPr="008539FF" w:rsidRDefault="008539FF" w:rsidP="003856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432"/>
          <w:tab w:val="left" w:pos="720"/>
        </w:tabs>
        <w:suppressAutoHyphens/>
        <w:spacing w:line="240" w:lineRule="exact"/>
        <w:rPr>
          <w:rFonts w:ascii="Verdana" w:hAnsi="Verdana" w:cs="Arial"/>
          <w:spacing w:val="-2"/>
          <w:sz w:val="18"/>
          <w:szCs w:val="18"/>
        </w:rPr>
      </w:pPr>
    </w:p>
    <w:p w:rsidR="008539FF" w:rsidRPr="008539FF" w:rsidRDefault="008539FF" w:rsidP="003856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432"/>
          <w:tab w:val="left" w:pos="720"/>
        </w:tabs>
        <w:suppressAutoHyphens/>
        <w:spacing w:line="240" w:lineRule="exact"/>
        <w:rPr>
          <w:rFonts w:ascii="Verdana" w:hAnsi="Verdana" w:cs="Arial"/>
          <w:spacing w:val="-2"/>
          <w:sz w:val="18"/>
          <w:szCs w:val="18"/>
          <w:u w:val="single"/>
        </w:rPr>
      </w:pPr>
    </w:p>
    <w:p w:rsidR="00CF013A" w:rsidRPr="009B4EE3" w:rsidRDefault="00CF013A" w:rsidP="000C52A8">
      <w:pPr>
        <w:tabs>
          <w:tab w:val="center" w:pos="2808"/>
        </w:tabs>
        <w:suppressAutoHyphens/>
        <w:spacing w:line="240" w:lineRule="exact"/>
        <w:jc w:val="center"/>
        <w:rPr>
          <w:rFonts w:ascii="Verdana" w:hAnsi="Verdana" w:cs="Arial"/>
          <w:spacing w:val="-2"/>
          <w:sz w:val="23"/>
          <w:szCs w:val="23"/>
        </w:rPr>
      </w:pPr>
    </w:p>
    <w:p w:rsidR="003B503B" w:rsidRDefault="003B503B">
      <w:pPr>
        <w:tabs>
          <w:tab w:val="left" w:pos="-1440"/>
          <w:tab w:val="left" w:pos="-720"/>
          <w:tab w:val="left" w:pos="0"/>
          <w:tab w:val="left" w:pos="432"/>
          <w:tab w:val="left" w:pos="720"/>
        </w:tabs>
        <w:suppressAutoHyphens/>
        <w:spacing w:line="240" w:lineRule="exact"/>
        <w:rPr>
          <w:rFonts w:ascii="Verdana" w:hAnsi="Verdana" w:cs="Arial"/>
          <w:spacing w:val="-2"/>
          <w:sz w:val="22"/>
          <w:szCs w:val="22"/>
        </w:rPr>
      </w:pPr>
    </w:p>
    <w:p w:rsidR="00385617" w:rsidRPr="00ED4EA8" w:rsidRDefault="00385617" w:rsidP="002F18A4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center"/>
        <w:rPr>
          <w:rFonts w:ascii="Verdana" w:hAnsi="Verdana" w:cs="Arial"/>
          <w:b/>
          <w:sz w:val="22"/>
          <w:szCs w:val="22"/>
        </w:rPr>
      </w:pPr>
      <w:r w:rsidRPr="00ED4EA8">
        <w:rPr>
          <w:rFonts w:ascii="Verdana" w:hAnsi="Verdana" w:cs="Arial"/>
          <w:b/>
          <w:sz w:val="22"/>
          <w:szCs w:val="22"/>
          <w:highlight w:val="lightGray"/>
        </w:rPr>
        <w:t>BULLETIN DE MISE EN CANDIDATURE</w:t>
      </w:r>
    </w:p>
    <w:p w:rsidR="00385617" w:rsidRPr="001E477B" w:rsidRDefault="00385617" w:rsidP="002F18A4">
      <w:pPr>
        <w:pStyle w:val="Titre3"/>
        <w:pBdr>
          <w:top w:val="single" w:sz="4" w:space="1" w:color="auto"/>
          <w:left w:val="single" w:sz="4" w:space="4" w:color="auto"/>
          <w:right w:val="single" w:sz="4" w:space="4" w:color="auto"/>
        </w:pBdr>
        <w:jc w:val="center"/>
        <w:rPr>
          <w:rFonts w:ascii="Verdana" w:hAnsi="Verdana" w:cs="Arial"/>
          <w:b w:val="0"/>
          <w:bCs w:val="0"/>
          <w:sz w:val="22"/>
          <w:szCs w:val="22"/>
        </w:rPr>
      </w:pPr>
      <w:r w:rsidRPr="00ED4EA8">
        <w:rPr>
          <w:rFonts w:ascii="Verdana" w:hAnsi="Verdana" w:cs="Arial"/>
          <w:bCs w:val="0"/>
          <w:sz w:val="22"/>
          <w:szCs w:val="22"/>
          <w:highlight w:val="lightGray"/>
        </w:rPr>
        <w:t>ADMINISTRATEUR (TRICE)</w:t>
      </w:r>
      <w:r w:rsidRPr="00ED4EA8">
        <w:rPr>
          <w:rFonts w:ascii="Verdana" w:hAnsi="Verdana" w:cs="Arial"/>
          <w:bCs w:val="0"/>
          <w:sz w:val="22"/>
          <w:szCs w:val="22"/>
        </w:rPr>
        <w:t xml:space="preserve"> </w:t>
      </w:r>
      <w:r w:rsidRPr="00ED4EA8">
        <w:rPr>
          <w:rFonts w:ascii="Verdana" w:hAnsi="Verdana" w:cs="Arial"/>
          <w:bCs w:val="0"/>
          <w:sz w:val="22"/>
          <w:szCs w:val="22"/>
          <w:highlight w:val="lightGray"/>
        </w:rPr>
        <w:t>(Membre en règle SFQ obligatoire</w:t>
      </w:r>
      <w:r w:rsidRPr="002F18A4">
        <w:rPr>
          <w:rFonts w:ascii="Verdana" w:hAnsi="Verdana" w:cs="Arial"/>
          <w:b w:val="0"/>
          <w:bCs w:val="0"/>
          <w:sz w:val="22"/>
          <w:szCs w:val="22"/>
          <w:highlight w:val="lightGray"/>
        </w:rPr>
        <w:t>)</w:t>
      </w:r>
    </w:p>
    <w:p w:rsidR="00385617" w:rsidRPr="001E477B" w:rsidRDefault="00385617" w:rsidP="002F18A4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Verdana" w:hAnsi="Verdana" w:cs="Arial"/>
          <w:sz w:val="22"/>
          <w:szCs w:val="22"/>
        </w:rPr>
      </w:pPr>
    </w:p>
    <w:p w:rsidR="00385617" w:rsidRDefault="00385617" w:rsidP="002F18A4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Verdana" w:hAnsi="Verdana" w:cs="Arial"/>
          <w:b/>
          <w:bCs/>
          <w:color w:val="auto"/>
          <w:sz w:val="22"/>
          <w:szCs w:val="22"/>
        </w:rPr>
      </w:pPr>
      <w:r w:rsidRPr="009B4EE3">
        <w:rPr>
          <w:rFonts w:ascii="Verdana" w:hAnsi="Verdana" w:cs="Arial"/>
          <w:sz w:val="22"/>
          <w:szCs w:val="22"/>
        </w:rPr>
        <w:t xml:space="preserve">Je, </w:t>
      </w:r>
      <w:r w:rsidR="002F18A4">
        <w:rPr>
          <w:rFonts w:ascii="Verdana" w:hAnsi="Verdana" w:cs="Arial"/>
          <w:sz w:val="22"/>
          <w:szCs w:val="22"/>
        </w:rPr>
        <w:t>_____________________________</w:t>
      </w:r>
      <w:r w:rsidRPr="009B4EE3">
        <w:rPr>
          <w:rFonts w:ascii="Verdana" w:hAnsi="Verdana" w:cs="Arial"/>
          <w:sz w:val="22"/>
          <w:szCs w:val="22"/>
        </w:rPr>
        <w:t>domicilié(e) au</w:t>
      </w:r>
      <w:r w:rsidR="008539FF">
        <w:rPr>
          <w:rFonts w:ascii="Verdana" w:hAnsi="Verdana" w:cs="Arial"/>
          <w:sz w:val="22"/>
          <w:szCs w:val="22"/>
        </w:rPr>
        <w:t xml:space="preserve"> </w:t>
      </w:r>
      <w:r w:rsidR="002F18A4">
        <w:rPr>
          <w:rFonts w:ascii="Verdana" w:hAnsi="Verdana" w:cs="Arial"/>
          <w:sz w:val="22"/>
          <w:szCs w:val="22"/>
        </w:rPr>
        <w:t>______________________________</w:t>
      </w:r>
      <w:r w:rsidR="008539FF">
        <w:rPr>
          <w:rFonts w:ascii="Verdana" w:hAnsi="Verdana" w:cs="Arial"/>
          <w:sz w:val="22"/>
          <w:szCs w:val="22"/>
        </w:rPr>
        <w:t xml:space="preserve"> </w:t>
      </w:r>
      <w:r w:rsidRPr="009B4EE3">
        <w:rPr>
          <w:rFonts w:ascii="Verdana" w:hAnsi="Verdana" w:cs="Arial"/>
          <w:sz w:val="22"/>
          <w:szCs w:val="22"/>
        </w:rPr>
        <w:t>désire poser</w:t>
      </w:r>
      <w:r>
        <w:rPr>
          <w:rFonts w:ascii="Verdana" w:hAnsi="Verdana" w:cs="Arial"/>
          <w:sz w:val="22"/>
          <w:szCs w:val="22"/>
        </w:rPr>
        <w:t xml:space="preserve"> </w:t>
      </w:r>
      <w:r w:rsidRPr="009B4EE3">
        <w:rPr>
          <w:rFonts w:ascii="Verdana" w:hAnsi="Verdana" w:cs="Arial"/>
          <w:sz w:val="22"/>
          <w:szCs w:val="22"/>
        </w:rPr>
        <w:t xml:space="preserve">ma candidature à titre </w:t>
      </w:r>
      <w:proofErr w:type="gramStart"/>
      <w:r w:rsidRPr="009B4EE3">
        <w:rPr>
          <w:rFonts w:ascii="Verdana" w:hAnsi="Verdana" w:cs="Arial"/>
          <w:sz w:val="22"/>
          <w:szCs w:val="22"/>
        </w:rPr>
        <w:t>d’administrateur</w:t>
      </w:r>
      <w:bookmarkStart w:id="0" w:name="_GoBack"/>
      <w:bookmarkEnd w:id="0"/>
      <w:r w:rsidRPr="009B4EE3">
        <w:rPr>
          <w:rFonts w:ascii="Verdana" w:hAnsi="Verdana" w:cs="Arial"/>
          <w:sz w:val="22"/>
          <w:szCs w:val="22"/>
        </w:rPr>
        <w:t>(</w:t>
      </w:r>
      <w:proofErr w:type="spellStart"/>
      <w:proofErr w:type="gramEnd"/>
      <w:r w:rsidRPr="009B4EE3">
        <w:rPr>
          <w:rFonts w:ascii="Verdana" w:hAnsi="Verdana" w:cs="Arial"/>
          <w:sz w:val="22"/>
          <w:szCs w:val="22"/>
        </w:rPr>
        <w:t>trice</w:t>
      </w:r>
      <w:proofErr w:type="spellEnd"/>
      <w:r w:rsidRPr="009B4EE3">
        <w:rPr>
          <w:rFonts w:ascii="Verdana" w:hAnsi="Verdana" w:cs="Arial"/>
          <w:sz w:val="22"/>
          <w:szCs w:val="22"/>
        </w:rPr>
        <w:t xml:space="preserve">) au sein du conseil d’administration de </w:t>
      </w:r>
      <w:r w:rsidRPr="009B4EE3">
        <w:rPr>
          <w:rFonts w:ascii="Verdana" w:hAnsi="Verdana" w:cs="Arial"/>
          <w:b/>
          <w:bCs/>
          <w:color w:val="auto"/>
          <w:sz w:val="22"/>
          <w:szCs w:val="22"/>
        </w:rPr>
        <w:t>Ski de fond Québec.</w:t>
      </w:r>
    </w:p>
    <w:p w:rsidR="00ED4EA8" w:rsidRDefault="00ED4EA8" w:rsidP="002F18A4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center"/>
        <w:rPr>
          <w:rFonts w:ascii="Verdana" w:hAnsi="Verdana" w:cs="Arial"/>
          <w:sz w:val="22"/>
          <w:szCs w:val="22"/>
          <w:highlight w:val="lightGray"/>
        </w:rPr>
      </w:pPr>
    </w:p>
    <w:p w:rsidR="00385617" w:rsidRPr="009B4EE3" w:rsidRDefault="00385617" w:rsidP="002F18A4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center"/>
        <w:rPr>
          <w:rFonts w:ascii="Verdana" w:hAnsi="Verdana" w:cs="Arial"/>
          <w:sz w:val="22"/>
          <w:szCs w:val="22"/>
        </w:rPr>
      </w:pPr>
      <w:r w:rsidRPr="00385617">
        <w:rPr>
          <w:rFonts w:ascii="Verdana" w:hAnsi="Verdana" w:cs="Arial"/>
          <w:sz w:val="22"/>
          <w:szCs w:val="22"/>
          <w:highlight w:val="lightGray"/>
        </w:rPr>
        <w:t>Ma candidature a reçu l’appui de</w:t>
      </w:r>
      <w:r w:rsidR="002F18A4">
        <w:rPr>
          <w:rFonts w:ascii="Verdana" w:hAnsi="Verdana" w:cs="Arial"/>
          <w:sz w:val="22"/>
          <w:szCs w:val="22"/>
        </w:rPr>
        <w:t> </w:t>
      </w:r>
    </w:p>
    <w:p w:rsidR="00385617" w:rsidRDefault="00385617" w:rsidP="002F18A4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Verdana" w:hAnsi="Verdana" w:cs="Arial"/>
          <w:sz w:val="22"/>
          <w:szCs w:val="22"/>
        </w:rPr>
      </w:pPr>
    </w:p>
    <w:p w:rsidR="00385617" w:rsidRPr="009B4EE3" w:rsidRDefault="00385617" w:rsidP="002F18A4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Verdana" w:hAnsi="Verdana" w:cs="Arial"/>
          <w:sz w:val="22"/>
          <w:szCs w:val="22"/>
          <w:u w:val="single"/>
        </w:rPr>
      </w:pPr>
      <w:r w:rsidRPr="00385617">
        <w:rPr>
          <w:rFonts w:ascii="Verdana" w:hAnsi="Verdana" w:cs="Arial"/>
          <w:sz w:val="22"/>
          <w:szCs w:val="22"/>
          <w:highlight w:val="lightGray"/>
        </w:rPr>
        <w:t>Nom</w:t>
      </w:r>
      <w:r w:rsidRPr="009B4EE3">
        <w:rPr>
          <w:rFonts w:ascii="Verdana" w:hAnsi="Verdana" w:cs="Arial"/>
          <w:sz w:val="22"/>
          <w:szCs w:val="22"/>
        </w:rPr>
        <w:t> </w:t>
      </w:r>
      <w:proofErr w:type="gramStart"/>
      <w:r w:rsidRPr="009B4EE3">
        <w:rPr>
          <w:rFonts w:ascii="Verdana" w:hAnsi="Verdana" w:cs="Arial"/>
          <w:sz w:val="22"/>
          <w:szCs w:val="22"/>
        </w:rPr>
        <w:t>:</w:t>
      </w:r>
      <w:r w:rsidR="00ED4EA8">
        <w:rPr>
          <w:rFonts w:ascii="Verdana" w:hAnsi="Verdana" w:cs="Arial"/>
          <w:sz w:val="22"/>
          <w:szCs w:val="22"/>
        </w:rPr>
        <w:t>_</w:t>
      </w:r>
      <w:proofErr w:type="gramEnd"/>
      <w:r w:rsidR="00ED4EA8">
        <w:rPr>
          <w:rFonts w:ascii="Verdana" w:hAnsi="Verdana" w:cs="Arial"/>
          <w:sz w:val="22"/>
          <w:szCs w:val="22"/>
        </w:rPr>
        <w:t>_______________________</w:t>
      </w:r>
      <w:r w:rsidRPr="009B4EE3">
        <w:rPr>
          <w:rFonts w:ascii="Verdana" w:hAnsi="Verdana" w:cs="Arial"/>
          <w:sz w:val="22"/>
          <w:szCs w:val="22"/>
        </w:rPr>
        <w:t xml:space="preserve"> </w:t>
      </w:r>
      <w:r w:rsidRPr="00385617">
        <w:rPr>
          <w:rFonts w:ascii="Verdana" w:hAnsi="Verdana" w:cs="Arial"/>
          <w:sz w:val="22"/>
          <w:szCs w:val="22"/>
          <w:highlight w:val="lightGray"/>
        </w:rPr>
        <w:t>Club représenté</w:t>
      </w:r>
      <w:r w:rsidRPr="009B4EE3">
        <w:rPr>
          <w:rFonts w:ascii="Verdana" w:hAnsi="Verdana" w:cs="Arial"/>
          <w:sz w:val="22"/>
          <w:szCs w:val="22"/>
        </w:rPr>
        <w:t> :</w:t>
      </w:r>
      <w:r w:rsidR="00ED4EA8">
        <w:rPr>
          <w:rFonts w:ascii="Verdana" w:hAnsi="Verdana" w:cs="Arial"/>
          <w:sz w:val="22"/>
          <w:szCs w:val="22"/>
        </w:rPr>
        <w:t>_______________________</w:t>
      </w:r>
    </w:p>
    <w:p w:rsidR="00385617" w:rsidRDefault="00385617" w:rsidP="002F18A4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Verdana" w:hAnsi="Verdana" w:cs="Arial"/>
          <w:sz w:val="22"/>
          <w:szCs w:val="22"/>
        </w:rPr>
      </w:pPr>
    </w:p>
    <w:p w:rsidR="00385617" w:rsidRPr="009B4EE3" w:rsidRDefault="00385617" w:rsidP="002F18A4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Verdana" w:hAnsi="Verdana" w:cs="Arial"/>
          <w:sz w:val="22"/>
          <w:szCs w:val="22"/>
        </w:rPr>
      </w:pPr>
      <w:r w:rsidRPr="00385617">
        <w:rPr>
          <w:rFonts w:ascii="Verdana" w:hAnsi="Verdana" w:cs="Arial"/>
          <w:sz w:val="22"/>
          <w:szCs w:val="22"/>
          <w:highlight w:val="lightGray"/>
        </w:rPr>
        <w:t>EN FOI DE QUOI, j’ai signé à</w:t>
      </w:r>
      <w:r w:rsidR="002F18A4">
        <w:rPr>
          <w:rFonts w:ascii="Verdana" w:hAnsi="Verdana" w:cs="Arial"/>
          <w:sz w:val="22"/>
          <w:szCs w:val="22"/>
          <w:highlight w:val="lightGray"/>
        </w:rPr>
        <w:t> </w:t>
      </w:r>
      <w:r w:rsidR="002F18A4">
        <w:rPr>
          <w:rFonts w:ascii="Verdana" w:hAnsi="Verdana" w:cs="Arial"/>
          <w:sz w:val="22"/>
          <w:szCs w:val="22"/>
        </w:rPr>
        <w:t>:</w:t>
      </w:r>
      <w:r w:rsidRPr="009B4EE3">
        <w:rPr>
          <w:rFonts w:ascii="Verdana" w:hAnsi="Verdana" w:cs="Arial"/>
          <w:sz w:val="22"/>
          <w:szCs w:val="22"/>
        </w:rPr>
        <w:t xml:space="preserve"> </w:t>
      </w:r>
      <w:r w:rsidR="00ED4EA8">
        <w:rPr>
          <w:rFonts w:ascii="Verdana" w:hAnsi="Verdana" w:cs="Arial"/>
          <w:sz w:val="22"/>
          <w:szCs w:val="22"/>
        </w:rPr>
        <w:t>_____________________</w:t>
      </w:r>
      <w:r w:rsidR="002F18A4">
        <w:rPr>
          <w:rFonts w:ascii="Verdana" w:hAnsi="Verdana" w:cs="Arial"/>
          <w:sz w:val="22"/>
          <w:szCs w:val="22"/>
          <w:u w:val="single"/>
        </w:rPr>
        <w:tab/>
        <w:t xml:space="preserve"> </w:t>
      </w:r>
      <w:r w:rsidR="002F18A4" w:rsidRPr="00ED4EA8">
        <w:rPr>
          <w:rFonts w:ascii="Verdana" w:hAnsi="Verdana" w:cs="Arial"/>
          <w:sz w:val="22"/>
          <w:szCs w:val="22"/>
          <w:highlight w:val="lightGray"/>
          <w:u w:val="single"/>
        </w:rPr>
        <w:t>DATE</w:t>
      </w:r>
      <w:r w:rsidR="002F18A4">
        <w:rPr>
          <w:rFonts w:ascii="Verdana" w:hAnsi="Verdana" w:cs="Arial"/>
          <w:sz w:val="22"/>
          <w:szCs w:val="22"/>
          <w:u w:val="single"/>
        </w:rPr>
        <w:t> :</w:t>
      </w:r>
      <w:r w:rsidRPr="009B4EE3">
        <w:rPr>
          <w:rFonts w:ascii="Verdana" w:hAnsi="Verdana" w:cs="Arial"/>
          <w:sz w:val="22"/>
          <w:szCs w:val="22"/>
        </w:rPr>
        <w:t xml:space="preserve"> </w:t>
      </w:r>
      <w:r w:rsidR="00ED4EA8">
        <w:rPr>
          <w:rFonts w:ascii="Verdana" w:hAnsi="Verdana" w:cs="Arial"/>
          <w:sz w:val="22"/>
          <w:szCs w:val="22"/>
        </w:rPr>
        <w:t>__________</w:t>
      </w:r>
      <w:r w:rsidRPr="009B4EE3">
        <w:rPr>
          <w:rFonts w:ascii="Verdana" w:hAnsi="Verdana" w:cs="Arial"/>
          <w:sz w:val="22"/>
          <w:szCs w:val="22"/>
        </w:rPr>
        <w:t>20</w:t>
      </w:r>
      <w:r>
        <w:rPr>
          <w:rFonts w:ascii="Verdana" w:hAnsi="Verdana" w:cs="Arial"/>
          <w:sz w:val="22"/>
          <w:szCs w:val="22"/>
        </w:rPr>
        <w:t>1</w:t>
      </w:r>
      <w:r w:rsidR="00636B94">
        <w:rPr>
          <w:rFonts w:ascii="Verdana" w:hAnsi="Verdana" w:cs="Arial"/>
          <w:sz w:val="22"/>
          <w:szCs w:val="22"/>
        </w:rPr>
        <w:t>4</w:t>
      </w:r>
      <w:r w:rsidRPr="009B4EE3">
        <w:rPr>
          <w:rFonts w:ascii="Verdana" w:hAnsi="Verdana" w:cs="Arial"/>
          <w:sz w:val="22"/>
          <w:szCs w:val="22"/>
        </w:rPr>
        <w:t>.</w:t>
      </w:r>
    </w:p>
    <w:p w:rsidR="00385617" w:rsidRPr="009B4EE3" w:rsidRDefault="00385617" w:rsidP="002F18A4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Verdana" w:hAnsi="Verdana" w:cs="Arial"/>
          <w:sz w:val="22"/>
          <w:szCs w:val="22"/>
        </w:rPr>
      </w:pPr>
    </w:p>
    <w:p w:rsidR="00385617" w:rsidRPr="009B4EE3" w:rsidRDefault="00385617" w:rsidP="002F18A4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Verdana" w:hAnsi="Verdana" w:cs="Arial"/>
          <w:sz w:val="22"/>
          <w:szCs w:val="22"/>
        </w:rPr>
      </w:pPr>
      <w:r w:rsidRPr="009B4EE3">
        <w:rPr>
          <w:rFonts w:ascii="Verdana" w:hAnsi="Verdana" w:cs="Arial"/>
          <w:sz w:val="22"/>
          <w:szCs w:val="22"/>
        </w:rPr>
        <w:t>Signature du (de la) candidat(e)</w:t>
      </w:r>
      <w:r w:rsidR="002F18A4">
        <w:rPr>
          <w:rFonts w:ascii="Verdana" w:hAnsi="Verdana" w:cs="Arial"/>
          <w:sz w:val="22"/>
          <w:szCs w:val="22"/>
        </w:rPr>
        <w:t> :</w:t>
      </w:r>
      <w:r w:rsidR="00ED4EA8">
        <w:rPr>
          <w:rFonts w:ascii="Verdana" w:hAnsi="Verdana" w:cs="Arial"/>
          <w:sz w:val="22"/>
          <w:szCs w:val="22"/>
        </w:rPr>
        <w:t>____________________________________</w:t>
      </w:r>
    </w:p>
    <w:p w:rsidR="00385617" w:rsidRPr="009B4EE3" w:rsidRDefault="00385617" w:rsidP="002F18A4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Verdana" w:hAnsi="Verdana" w:cs="Arial"/>
          <w:sz w:val="22"/>
          <w:szCs w:val="22"/>
        </w:rPr>
      </w:pPr>
    </w:p>
    <w:p w:rsidR="00385617" w:rsidRPr="008539FF" w:rsidRDefault="00385617" w:rsidP="002F18A4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center" w:pos="2808"/>
        </w:tabs>
        <w:suppressAutoHyphens/>
        <w:spacing w:line="240" w:lineRule="exact"/>
        <w:rPr>
          <w:rFonts w:ascii="Verdana" w:hAnsi="Verdana" w:cs="Arial"/>
          <w:b/>
          <w:spacing w:val="-2"/>
          <w:sz w:val="22"/>
          <w:szCs w:val="22"/>
        </w:rPr>
      </w:pPr>
      <w:r w:rsidRPr="008539FF">
        <w:rPr>
          <w:rFonts w:ascii="Verdana" w:hAnsi="Verdana" w:cs="Arial"/>
          <w:b/>
          <w:spacing w:val="-2"/>
          <w:sz w:val="22"/>
          <w:szCs w:val="22"/>
          <w:highlight w:val="yellow"/>
        </w:rPr>
        <w:t>Note : En tant que membre du CA vous aurez obligatoirement à prendre en charge un dossier provincial particulier.</w:t>
      </w:r>
      <w:r w:rsidRPr="008539FF">
        <w:rPr>
          <w:rFonts w:ascii="Verdana" w:hAnsi="Verdana" w:cs="Arial"/>
          <w:b/>
          <w:spacing w:val="-2"/>
          <w:sz w:val="22"/>
          <w:szCs w:val="22"/>
        </w:rPr>
        <w:t xml:space="preserve"> </w:t>
      </w:r>
    </w:p>
    <w:p w:rsidR="00385617" w:rsidRDefault="00385617" w:rsidP="002F18A4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center" w:pos="2808"/>
        </w:tabs>
        <w:suppressAutoHyphens/>
        <w:spacing w:line="240" w:lineRule="exact"/>
        <w:rPr>
          <w:rFonts w:ascii="Verdana" w:hAnsi="Verdana" w:cs="Arial"/>
          <w:b/>
          <w:bCs/>
          <w:spacing w:val="-2"/>
          <w:sz w:val="22"/>
          <w:szCs w:val="22"/>
        </w:rPr>
      </w:pPr>
    </w:p>
    <w:p w:rsidR="00385617" w:rsidRPr="008539FF" w:rsidRDefault="00385617" w:rsidP="002F18A4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center" w:pos="2808"/>
        </w:tabs>
        <w:suppressAutoHyphens/>
        <w:spacing w:line="240" w:lineRule="exact"/>
        <w:rPr>
          <w:rFonts w:ascii="Verdana" w:hAnsi="Verdana" w:cs="Arial"/>
          <w:bCs/>
          <w:spacing w:val="-2"/>
          <w:sz w:val="22"/>
          <w:szCs w:val="22"/>
        </w:rPr>
      </w:pPr>
      <w:r w:rsidRPr="008539FF">
        <w:rPr>
          <w:rFonts w:ascii="Verdana" w:hAnsi="Verdana" w:cs="Arial"/>
          <w:bCs/>
          <w:spacing w:val="-2"/>
          <w:sz w:val="22"/>
          <w:szCs w:val="22"/>
        </w:rPr>
        <w:t>Veuillez i</w:t>
      </w:r>
      <w:r w:rsidR="002F18A4" w:rsidRPr="008539FF">
        <w:rPr>
          <w:rFonts w:ascii="Verdana" w:hAnsi="Verdana" w:cs="Arial"/>
          <w:bCs/>
          <w:spacing w:val="-2"/>
          <w:sz w:val="22"/>
          <w:szCs w:val="22"/>
        </w:rPr>
        <w:t xml:space="preserve">ndiquer quel(s) </w:t>
      </w:r>
      <w:r w:rsidRPr="008539FF">
        <w:rPr>
          <w:rFonts w:ascii="Verdana" w:hAnsi="Verdana" w:cs="Arial"/>
          <w:bCs/>
          <w:spacing w:val="-2"/>
          <w:sz w:val="22"/>
          <w:szCs w:val="22"/>
        </w:rPr>
        <w:t>dossier(s) vous s</w:t>
      </w:r>
      <w:r w:rsidR="002F18A4" w:rsidRPr="008539FF">
        <w:rPr>
          <w:rFonts w:ascii="Verdana" w:hAnsi="Verdana" w:cs="Arial"/>
          <w:bCs/>
          <w:spacing w:val="-2"/>
          <w:sz w:val="22"/>
          <w:szCs w:val="22"/>
        </w:rPr>
        <w:t>ouhaitez supporter</w:t>
      </w:r>
      <w:r w:rsidRPr="008539FF">
        <w:rPr>
          <w:rFonts w:ascii="Verdana" w:hAnsi="Verdana" w:cs="Arial"/>
          <w:bCs/>
          <w:spacing w:val="-2"/>
          <w:sz w:val="22"/>
          <w:szCs w:val="22"/>
        </w:rPr>
        <w:t xml:space="preserve"> durant votre mandat :</w:t>
      </w:r>
    </w:p>
    <w:p w:rsidR="00385617" w:rsidRPr="008539FF" w:rsidRDefault="00385617" w:rsidP="002F18A4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center" w:pos="2808"/>
        </w:tabs>
        <w:suppressAutoHyphens/>
        <w:spacing w:line="240" w:lineRule="exact"/>
        <w:rPr>
          <w:rFonts w:ascii="Verdana" w:hAnsi="Verdana" w:cs="Arial"/>
          <w:bCs/>
          <w:spacing w:val="-2"/>
          <w:sz w:val="22"/>
          <w:szCs w:val="22"/>
        </w:rPr>
      </w:pPr>
    </w:p>
    <w:p w:rsidR="008539FF" w:rsidRDefault="00385617" w:rsidP="002F18A4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center" w:pos="2808"/>
        </w:tabs>
        <w:suppressAutoHyphens/>
        <w:spacing w:line="240" w:lineRule="exact"/>
        <w:rPr>
          <w:rFonts w:ascii="Verdana" w:hAnsi="Verdana" w:cs="Arial"/>
          <w:bCs/>
          <w:spacing w:val="-2"/>
          <w:sz w:val="28"/>
          <w:szCs w:val="28"/>
        </w:rPr>
      </w:pPr>
      <w:r w:rsidRPr="008539FF">
        <w:rPr>
          <w:rFonts w:ascii="Verdana" w:hAnsi="Verdana" w:cs="Arial"/>
          <w:bCs/>
          <w:spacing w:val="-2"/>
          <w:sz w:val="22"/>
          <w:szCs w:val="22"/>
        </w:rPr>
        <w:t>Comité des entraîneurs</w:t>
      </w:r>
      <w:r w:rsidRPr="008539FF">
        <w:rPr>
          <w:rFonts w:ascii="Verdana" w:hAnsi="Verdana" w:cs="Arial"/>
          <w:bCs/>
          <w:spacing w:val="-2"/>
          <w:sz w:val="22"/>
          <w:szCs w:val="22"/>
        </w:rPr>
        <w:tab/>
      </w:r>
      <w:r w:rsidR="008539FF">
        <w:rPr>
          <w:rFonts w:ascii="Verdana" w:hAnsi="Verdana" w:cs="Arial"/>
          <w:bCs/>
          <w:spacing w:val="-2"/>
          <w:sz w:val="22"/>
          <w:szCs w:val="22"/>
        </w:rPr>
        <w:tab/>
      </w:r>
      <w:r w:rsidR="008539FF">
        <w:rPr>
          <w:rFonts w:ascii="Verdana" w:hAnsi="Verdana" w:cs="Arial"/>
          <w:bCs/>
          <w:spacing w:val="-2"/>
          <w:sz w:val="22"/>
          <w:szCs w:val="22"/>
        </w:rPr>
        <w:tab/>
      </w:r>
      <w:r w:rsidR="008539FF">
        <w:rPr>
          <w:rFonts w:ascii="Verdana" w:hAnsi="Verdana" w:cs="Arial"/>
          <w:bCs/>
          <w:spacing w:val="-2"/>
          <w:sz w:val="22"/>
          <w:szCs w:val="22"/>
        </w:rPr>
        <w:tab/>
      </w:r>
      <w:r w:rsidR="008539FF">
        <w:rPr>
          <w:rFonts w:ascii="Verdana" w:hAnsi="Verdana" w:cs="Arial"/>
          <w:bCs/>
          <w:spacing w:val="-2"/>
          <w:sz w:val="22"/>
          <w:szCs w:val="22"/>
        </w:rPr>
        <w:tab/>
      </w:r>
      <w:r w:rsidR="008539FF">
        <w:rPr>
          <w:rFonts w:ascii="Verdana" w:hAnsi="Verdana" w:cs="Arial"/>
          <w:bCs/>
          <w:spacing w:val="-2"/>
          <w:sz w:val="22"/>
          <w:szCs w:val="22"/>
        </w:rPr>
        <w:tab/>
      </w:r>
      <w:r w:rsidR="008539FF">
        <w:rPr>
          <w:rFonts w:ascii="Verdana" w:hAnsi="Verdana" w:cs="Arial"/>
          <w:bCs/>
          <w:spacing w:val="-2"/>
          <w:sz w:val="22"/>
          <w:szCs w:val="22"/>
        </w:rPr>
        <w:tab/>
      </w:r>
      <w:r w:rsidR="008539FF">
        <w:rPr>
          <w:rFonts w:ascii="Verdana" w:hAnsi="Verdana" w:cs="Arial"/>
          <w:bCs/>
          <w:spacing w:val="-2"/>
          <w:sz w:val="22"/>
          <w:szCs w:val="22"/>
        </w:rPr>
        <w:tab/>
      </w:r>
      <w:r w:rsidR="008539FF">
        <w:rPr>
          <w:rFonts w:ascii="Verdana" w:hAnsi="Verdana" w:cs="Arial"/>
          <w:bCs/>
          <w:spacing w:val="-2"/>
          <w:sz w:val="22"/>
          <w:szCs w:val="22"/>
        </w:rPr>
        <w:tab/>
      </w:r>
      <w:r w:rsidR="008539FF">
        <w:rPr>
          <w:rFonts w:ascii="Verdana" w:hAnsi="Verdana" w:cs="Arial"/>
          <w:bCs/>
          <w:spacing w:val="-2"/>
          <w:sz w:val="22"/>
          <w:szCs w:val="22"/>
        </w:rPr>
        <w:tab/>
      </w:r>
      <w:r w:rsidRPr="008539FF">
        <w:rPr>
          <w:rFonts w:ascii="Verdana" w:hAnsi="Verdana" w:cs="Arial"/>
          <w:bCs/>
          <w:spacing w:val="-2"/>
          <w:sz w:val="28"/>
          <w:szCs w:val="28"/>
        </w:rPr>
        <w:sym w:font="Wingdings" w:char="F06F"/>
      </w:r>
    </w:p>
    <w:p w:rsidR="00385617" w:rsidRPr="008539FF" w:rsidRDefault="008539FF" w:rsidP="002F18A4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center" w:pos="2808"/>
        </w:tabs>
        <w:suppressAutoHyphens/>
        <w:spacing w:line="240" w:lineRule="exact"/>
        <w:rPr>
          <w:rFonts w:ascii="Verdana" w:hAnsi="Verdana" w:cs="Arial"/>
          <w:bCs/>
          <w:spacing w:val="-2"/>
          <w:sz w:val="22"/>
          <w:szCs w:val="22"/>
        </w:rPr>
      </w:pPr>
      <w:r>
        <w:rPr>
          <w:rFonts w:ascii="Verdana" w:hAnsi="Verdana" w:cs="Arial"/>
          <w:bCs/>
          <w:spacing w:val="-2"/>
          <w:sz w:val="22"/>
          <w:szCs w:val="22"/>
        </w:rPr>
        <w:t>C</w:t>
      </w:r>
      <w:r w:rsidR="002F18A4" w:rsidRPr="008539FF">
        <w:rPr>
          <w:rFonts w:ascii="Verdana" w:hAnsi="Verdana" w:cs="Arial"/>
          <w:bCs/>
          <w:spacing w:val="-2"/>
          <w:sz w:val="22"/>
          <w:szCs w:val="22"/>
        </w:rPr>
        <w:t>omité événements et</w:t>
      </w:r>
      <w:r w:rsidR="00385617" w:rsidRPr="008539FF">
        <w:rPr>
          <w:rFonts w:ascii="Verdana" w:hAnsi="Verdana" w:cs="Arial"/>
          <w:bCs/>
          <w:spacing w:val="-2"/>
          <w:sz w:val="22"/>
          <w:szCs w:val="22"/>
        </w:rPr>
        <w:t xml:space="preserve"> officiels</w:t>
      </w:r>
      <w:r w:rsidR="00385617" w:rsidRPr="008539FF">
        <w:rPr>
          <w:rFonts w:ascii="Verdana" w:hAnsi="Verdana" w:cs="Arial"/>
          <w:bCs/>
          <w:spacing w:val="-2"/>
          <w:sz w:val="22"/>
          <w:szCs w:val="22"/>
        </w:rPr>
        <w:tab/>
      </w:r>
      <w:r w:rsidR="002F18A4" w:rsidRPr="008539FF">
        <w:rPr>
          <w:rFonts w:ascii="Verdana" w:hAnsi="Verdana" w:cs="Arial"/>
          <w:bCs/>
          <w:spacing w:val="-2"/>
          <w:sz w:val="22"/>
          <w:szCs w:val="22"/>
        </w:rPr>
        <w:tab/>
      </w:r>
      <w:r>
        <w:rPr>
          <w:rFonts w:ascii="Verdana" w:hAnsi="Verdana" w:cs="Arial"/>
          <w:bCs/>
          <w:spacing w:val="-2"/>
          <w:sz w:val="22"/>
          <w:szCs w:val="22"/>
        </w:rPr>
        <w:tab/>
      </w:r>
      <w:r>
        <w:rPr>
          <w:rFonts w:ascii="Verdana" w:hAnsi="Verdana" w:cs="Arial"/>
          <w:bCs/>
          <w:spacing w:val="-2"/>
          <w:sz w:val="22"/>
          <w:szCs w:val="22"/>
        </w:rPr>
        <w:tab/>
      </w:r>
      <w:r>
        <w:rPr>
          <w:rFonts w:ascii="Verdana" w:hAnsi="Verdana" w:cs="Arial"/>
          <w:bCs/>
          <w:spacing w:val="-2"/>
          <w:sz w:val="22"/>
          <w:szCs w:val="22"/>
        </w:rPr>
        <w:tab/>
      </w:r>
      <w:r>
        <w:rPr>
          <w:rFonts w:ascii="Verdana" w:hAnsi="Verdana" w:cs="Arial"/>
          <w:bCs/>
          <w:spacing w:val="-2"/>
          <w:sz w:val="22"/>
          <w:szCs w:val="22"/>
        </w:rPr>
        <w:tab/>
      </w:r>
      <w:r>
        <w:rPr>
          <w:rFonts w:ascii="Verdana" w:hAnsi="Verdana" w:cs="Arial"/>
          <w:bCs/>
          <w:spacing w:val="-2"/>
          <w:sz w:val="22"/>
          <w:szCs w:val="22"/>
        </w:rPr>
        <w:tab/>
      </w:r>
      <w:r w:rsidR="00385617" w:rsidRPr="008539FF">
        <w:rPr>
          <w:rFonts w:ascii="Verdana" w:hAnsi="Verdana" w:cs="Arial"/>
          <w:bCs/>
          <w:spacing w:val="-2"/>
          <w:sz w:val="28"/>
          <w:szCs w:val="28"/>
        </w:rPr>
        <w:sym w:font="Wingdings" w:char="F06F"/>
      </w:r>
    </w:p>
    <w:p w:rsidR="008539FF" w:rsidRDefault="00385617" w:rsidP="002F18A4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center" w:pos="2808"/>
        </w:tabs>
        <w:suppressAutoHyphens/>
        <w:spacing w:line="240" w:lineRule="exact"/>
        <w:rPr>
          <w:rFonts w:ascii="Verdana" w:hAnsi="Verdana" w:cs="Arial"/>
          <w:bCs/>
          <w:spacing w:val="-2"/>
          <w:sz w:val="28"/>
          <w:szCs w:val="28"/>
        </w:rPr>
      </w:pPr>
      <w:r w:rsidRPr="008539FF">
        <w:rPr>
          <w:rFonts w:ascii="Verdana" w:hAnsi="Verdana" w:cs="Arial"/>
          <w:bCs/>
          <w:spacing w:val="-2"/>
          <w:sz w:val="22"/>
          <w:szCs w:val="22"/>
        </w:rPr>
        <w:t>Comité d</w:t>
      </w:r>
      <w:r w:rsidR="008539FF" w:rsidRPr="008539FF">
        <w:rPr>
          <w:rFonts w:ascii="Verdana" w:hAnsi="Verdana" w:cs="Arial"/>
          <w:bCs/>
          <w:spacing w:val="-2"/>
          <w:sz w:val="22"/>
          <w:szCs w:val="22"/>
        </w:rPr>
        <w:t>e suivi des o</w:t>
      </w:r>
      <w:r w:rsidRPr="008539FF">
        <w:rPr>
          <w:rFonts w:ascii="Verdana" w:hAnsi="Verdana" w:cs="Arial"/>
          <w:bCs/>
          <w:spacing w:val="-2"/>
          <w:sz w:val="22"/>
          <w:szCs w:val="22"/>
        </w:rPr>
        <w:t>rientations stratégiques</w:t>
      </w:r>
      <w:r w:rsidR="008539FF">
        <w:rPr>
          <w:rFonts w:ascii="Verdana" w:hAnsi="Verdana" w:cs="Arial"/>
          <w:bCs/>
          <w:spacing w:val="-2"/>
          <w:sz w:val="22"/>
          <w:szCs w:val="22"/>
        </w:rPr>
        <w:tab/>
      </w:r>
      <w:r w:rsidRPr="008539FF">
        <w:rPr>
          <w:rFonts w:ascii="Verdana" w:hAnsi="Verdana" w:cs="Arial"/>
          <w:bCs/>
          <w:spacing w:val="-2"/>
          <w:sz w:val="28"/>
          <w:szCs w:val="28"/>
        </w:rPr>
        <w:sym w:font="Wingdings" w:char="F06F"/>
      </w:r>
      <w:r w:rsidR="002F18A4" w:rsidRPr="008539FF">
        <w:rPr>
          <w:rFonts w:ascii="Verdana" w:hAnsi="Verdana" w:cs="Arial"/>
          <w:bCs/>
          <w:spacing w:val="-2"/>
          <w:sz w:val="28"/>
          <w:szCs w:val="28"/>
        </w:rPr>
        <w:tab/>
      </w:r>
    </w:p>
    <w:p w:rsidR="00385617" w:rsidRPr="008539FF" w:rsidRDefault="00385617" w:rsidP="002F18A4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center" w:pos="2808"/>
        </w:tabs>
        <w:suppressAutoHyphens/>
        <w:spacing w:line="240" w:lineRule="exact"/>
        <w:rPr>
          <w:rFonts w:ascii="Verdana" w:hAnsi="Verdana" w:cs="Arial"/>
          <w:bCs/>
          <w:spacing w:val="-2"/>
          <w:sz w:val="28"/>
          <w:szCs w:val="28"/>
        </w:rPr>
      </w:pPr>
      <w:r w:rsidRPr="008539FF">
        <w:rPr>
          <w:rFonts w:ascii="Verdana" w:hAnsi="Verdana" w:cs="Arial"/>
          <w:bCs/>
          <w:spacing w:val="-2"/>
          <w:sz w:val="22"/>
          <w:szCs w:val="22"/>
        </w:rPr>
        <w:t>Comité activité</w:t>
      </w:r>
      <w:r w:rsidR="005B2FC7" w:rsidRPr="008539FF">
        <w:rPr>
          <w:rFonts w:ascii="Verdana" w:hAnsi="Verdana" w:cs="Arial"/>
          <w:bCs/>
          <w:spacing w:val="-2"/>
          <w:sz w:val="22"/>
          <w:szCs w:val="22"/>
        </w:rPr>
        <w:t xml:space="preserve"> </w:t>
      </w:r>
      <w:r w:rsidR="002F18A4" w:rsidRPr="008539FF">
        <w:rPr>
          <w:rFonts w:ascii="Verdana" w:hAnsi="Verdana" w:cs="Arial"/>
          <w:bCs/>
          <w:spacing w:val="-2"/>
          <w:sz w:val="22"/>
          <w:szCs w:val="22"/>
        </w:rPr>
        <w:t>de</w:t>
      </w:r>
      <w:r w:rsidR="005B2FC7" w:rsidRPr="008539FF">
        <w:rPr>
          <w:rFonts w:ascii="Verdana" w:hAnsi="Verdana" w:cs="Arial"/>
          <w:bCs/>
          <w:spacing w:val="-2"/>
          <w:sz w:val="22"/>
          <w:szCs w:val="22"/>
        </w:rPr>
        <w:t xml:space="preserve"> </w:t>
      </w:r>
      <w:r w:rsidR="002F18A4" w:rsidRPr="008539FF">
        <w:rPr>
          <w:rFonts w:ascii="Verdana" w:hAnsi="Verdana" w:cs="Arial"/>
          <w:bCs/>
          <w:spacing w:val="-2"/>
          <w:sz w:val="22"/>
          <w:szCs w:val="22"/>
        </w:rPr>
        <w:t>financement</w:t>
      </w:r>
      <w:r w:rsidR="002F18A4" w:rsidRPr="008539FF">
        <w:rPr>
          <w:rFonts w:ascii="Verdana" w:hAnsi="Verdana" w:cs="Arial"/>
          <w:bCs/>
          <w:spacing w:val="-2"/>
          <w:sz w:val="22"/>
          <w:szCs w:val="22"/>
        </w:rPr>
        <w:tab/>
      </w:r>
      <w:r w:rsidRPr="008539FF">
        <w:rPr>
          <w:rFonts w:ascii="Verdana" w:hAnsi="Verdana" w:cs="Arial"/>
          <w:bCs/>
          <w:spacing w:val="-2"/>
          <w:sz w:val="22"/>
          <w:szCs w:val="22"/>
        </w:rPr>
        <w:tab/>
      </w:r>
      <w:r w:rsidR="008539FF">
        <w:rPr>
          <w:rFonts w:ascii="Verdana" w:hAnsi="Verdana" w:cs="Arial"/>
          <w:bCs/>
          <w:spacing w:val="-2"/>
          <w:sz w:val="22"/>
          <w:szCs w:val="22"/>
        </w:rPr>
        <w:tab/>
      </w:r>
      <w:r w:rsidR="008539FF">
        <w:rPr>
          <w:rFonts w:ascii="Verdana" w:hAnsi="Verdana" w:cs="Arial"/>
          <w:bCs/>
          <w:spacing w:val="-2"/>
          <w:sz w:val="22"/>
          <w:szCs w:val="22"/>
        </w:rPr>
        <w:tab/>
      </w:r>
      <w:r w:rsidR="008539FF">
        <w:rPr>
          <w:rFonts w:ascii="Verdana" w:hAnsi="Verdana" w:cs="Arial"/>
          <w:bCs/>
          <w:spacing w:val="-2"/>
          <w:sz w:val="22"/>
          <w:szCs w:val="22"/>
        </w:rPr>
        <w:tab/>
      </w:r>
      <w:r w:rsidR="008539FF">
        <w:rPr>
          <w:rFonts w:ascii="Verdana" w:hAnsi="Verdana" w:cs="Arial"/>
          <w:bCs/>
          <w:spacing w:val="-2"/>
          <w:sz w:val="22"/>
          <w:szCs w:val="22"/>
        </w:rPr>
        <w:tab/>
      </w:r>
      <w:r w:rsidR="00774949">
        <w:rPr>
          <w:rFonts w:ascii="Verdana" w:hAnsi="Verdana" w:cs="Arial"/>
          <w:bCs/>
          <w:spacing w:val="-2"/>
          <w:sz w:val="22"/>
          <w:szCs w:val="22"/>
        </w:rPr>
        <w:tab/>
      </w:r>
      <w:r w:rsidRPr="008539FF">
        <w:rPr>
          <w:rFonts w:ascii="Verdana" w:hAnsi="Verdana" w:cs="Arial"/>
          <w:bCs/>
          <w:spacing w:val="-2"/>
          <w:sz w:val="28"/>
          <w:szCs w:val="28"/>
        </w:rPr>
        <w:sym w:font="Wingdings" w:char="F06F"/>
      </w:r>
    </w:p>
    <w:p w:rsidR="002F18A4" w:rsidRPr="008539FF" w:rsidRDefault="008539FF" w:rsidP="002F18A4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center" w:pos="2808"/>
        </w:tabs>
        <w:suppressAutoHyphens/>
        <w:spacing w:line="240" w:lineRule="exact"/>
        <w:rPr>
          <w:rFonts w:ascii="Verdana" w:hAnsi="Verdana" w:cs="Arial"/>
          <w:bCs/>
          <w:spacing w:val="-2"/>
          <w:sz w:val="28"/>
          <w:szCs w:val="28"/>
        </w:rPr>
      </w:pPr>
      <w:r w:rsidRPr="008539FF">
        <w:rPr>
          <w:rFonts w:ascii="Verdana" w:hAnsi="Verdana" w:cs="Arial"/>
          <w:bCs/>
          <w:spacing w:val="-2"/>
          <w:sz w:val="20"/>
          <w:szCs w:val="20"/>
        </w:rPr>
        <w:t xml:space="preserve">Comité </w:t>
      </w:r>
      <w:r>
        <w:rPr>
          <w:rFonts w:ascii="Verdana" w:hAnsi="Verdana" w:cs="Arial"/>
          <w:bCs/>
          <w:spacing w:val="-2"/>
          <w:sz w:val="20"/>
          <w:szCs w:val="20"/>
        </w:rPr>
        <w:t>Développement d’affaires/</w:t>
      </w:r>
      <w:r w:rsidRPr="008539FF">
        <w:rPr>
          <w:rFonts w:ascii="Verdana" w:hAnsi="Verdana" w:cs="Arial"/>
          <w:bCs/>
          <w:spacing w:val="-2"/>
          <w:sz w:val="20"/>
          <w:szCs w:val="20"/>
        </w:rPr>
        <w:t>Marketing</w:t>
      </w:r>
      <w:r w:rsidRPr="008539FF">
        <w:rPr>
          <w:rFonts w:ascii="Verdana" w:hAnsi="Verdana" w:cs="Arial"/>
          <w:bCs/>
          <w:spacing w:val="-2"/>
          <w:sz w:val="20"/>
          <w:szCs w:val="20"/>
        </w:rPr>
        <w:tab/>
      </w:r>
      <w:r w:rsidRPr="008539FF">
        <w:rPr>
          <w:rFonts w:ascii="Verdana" w:hAnsi="Verdana" w:cs="Arial"/>
          <w:bCs/>
          <w:spacing w:val="-2"/>
          <w:sz w:val="20"/>
          <w:szCs w:val="20"/>
        </w:rPr>
        <w:tab/>
      </w:r>
      <w:r>
        <w:rPr>
          <w:rFonts w:ascii="Verdana" w:hAnsi="Verdana" w:cs="Arial"/>
          <w:bCs/>
          <w:spacing w:val="-2"/>
          <w:sz w:val="20"/>
          <w:szCs w:val="20"/>
        </w:rPr>
        <w:tab/>
      </w:r>
      <w:r w:rsidRPr="008539FF">
        <w:rPr>
          <w:rFonts w:ascii="Verdana" w:hAnsi="Verdana" w:cs="Arial"/>
          <w:bCs/>
          <w:spacing w:val="-2"/>
          <w:sz w:val="28"/>
          <w:szCs w:val="28"/>
        </w:rPr>
        <w:sym w:font="Wingdings" w:char="F06F"/>
      </w:r>
    </w:p>
    <w:p w:rsidR="002F18A4" w:rsidRPr="008539FF" w:rsidRDefault="002F18A4" w:rsidP="002F18A4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center" w:pos="2808"/>
        </w:tabs>
        <w:suppressAutoHyphens/>
        <w:spacing w:line="240" w:lineRule="exact"/>
        <w:rPr>
          <w:rFonts w:ascii="Verdana" w:hAnsi="Verdana" w:cs="Arial"/>
          <w:b/>
          <w:bCs/>
          <w:spacing w:val="-2"/>
          <w:sz w:val="20"/>
          <w:szCs w:val="20"/>
        </w:rPr>
      </w:pPr>
    </w:p>
    <w:p w:rsidR="002F18A4" w:rsidRDefault="002F18A4" w:rsidP="002F1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b/>
          <w:bCs/>
          <w:sz w:val="22"/>
          <w:szCs w:val="22"/>
        </w:rPr>
      </w:pPr>
      <w:r w:rsidRPr="002F18A4">
        <w:rPr>
          <w:rFonts w:ascii="Verdana" w:hAnsi="Verdana" w:cs="Arial"/>
          <w:b/>
          <w:bCs/>
          <w:sz w:val="20"/>
          <w:szCs w:val="20"/>
          <w:highlight w:val="lightGray"/>
        </w:rPr>
        <w:t xml:space="preserve">S.V.P. retourner à de </w:t>
      </w:r>
      <w:smartTag w:uri="urn:schemas-microsoft-com:office:smarttags" w:element="PersonName">
        <w:r w:rsidRPr="002F18A4">
          <w:rPr>
            <w:rFonts w:ascii="Verdana" w:hAnsi="Verdana" w:cs="Arial"/>
            <w:b/>
            <w:bCs/>
            <w:sz w:val="20"/>
            <w:szCs w:val="20"/>
            <w:highlight w:val="lightGray"/>
          </w:rPr>
          <w:t>Ski de fond</w:t>
        </w:r>
      </w:smartTag>
      <w:r w:rsidRPr="002F18A4">
        <w:rPr>
          <w:rFonts w:ascii="Verdana" w:hAnsi="Verdana" w:cs="Arial"/>
          <w:b/>
          <w:bCs/>
          <w:sz w:val="20"/>
          <w:szCs w:val="20"/>
          <w:highlight w:val="lightGray"/>
        </w:rPr>
        <w:t xml:space="preserve"> Québec au plus tard </w:t>
      </w:r>
      <w:r w:rsidR="00636B94">
        <w:rPr>
          <w:rFonts w:ascii="Verdana" w:hAnsi="Verdana" w:cs="Arial"/>
          <w:b/>
          <w:bCs/>
          <w:sz w:val="20"/>
          <w:szCs w:val="20"/>
          <w:highlight w:val="lightGray"/>
        </w:rPr>
        <w:t xml:space="preserve">mardi le 16 </w:t>
      </w:r>
      <w:r w:rsidRPr="002F18A4">
        <w:rPr>
          <w:rFonts w:ascii="Verdana" w:hAnsi="Verdana" w:cs="Arial"/>
          <w:b/>
          <w:bCs/>
          <w:sz w:val="20"/>
          <w:szCs w:val="20"/>
          <w:highlight w:val="lightGray"/>
        </w:rPr>
        <w:t>septembre 201</w:t>
      </w:r>
      <w:r w:rsidR="00636B94">
        <w:rPr>
          <w:rFonts w:ascii="Verdana" w:hAnsi="Verdana" w:cs="Arial"/>
          <w:b/>
          <w:bCs/>
          <w:sz w:val="20"/>
          <w:szCs w:val="20"/>
          <w:highlight w:val="lightGray"/>
        </w:rPr>
        <w:t>4</w:t>
      </w:r>
      <w:r w:rsidR="005B2FC7">
        <w:rPr>
          <w:rFonts w:ascii="Verdana" w:hAnsi="Verdana" w:cs="Arial"/>
          <w:b/>
          <w:bCs/>
          <w:sz w:val="20"/>
          <w:szCs w:val="20"/>
          <w:highlight w:val="lightGray"/>
        </w:rPr>
        <w:t xml:space="preserve"> par courriel à </w:t>
      </w:r>
      <w:r w:rsidRPr="002F18A4">
        <w:rPr>
          <w:rFonts w:ascii="Verdana" w:hAnsi="Verdana" w:cs="Arial"/>
          <w:b/>
          <w:bCs/>
          <w:sz w:val="20"/>
          <w:szCs w:val="20"/>
          <w:highlight w:val="lightGray"/>
        </w:rPr>
        <w:t xml:space="preserve">– </w:t>
      </w:r>
      <w:hyperlink r:id="rId10" w:history="1">
        <w:r w:rsidRPr="002F18A4">
          <w:rPr>
            <w:rStyle w:val="Lienhypertexte"/>
            <w:rFonts w:ascii="Verdana" w:hAnsi="Verdana" w:cs="Arial"/>
            <w:b/>
            <w:bCs/>
            <w:sz w:val="20"/>
            <w:szCs w:val="20"/>
            <w:highlight w:val="lightGray"/>
          </w:rPr>
          <w:t>info@skidefondquebec.ca</w:t>
        </w:r>
      </w:hyperlink>
    </w:p>
    <w:sectPr w:rsidR="002F18A4" w:rsidSect="00011333">
      <w:headerReference w:type="default" r:id="rId11"/>
      <w:pgSz w:w="11906" w:h="16838"/>
      <w:pgMar w:top="1134" w:right="1134" w:bottom="1134" w:left="1134" w:header="850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04" w:rsidRDefault="009A1B04">
      <w:r>
        <w:separator/>
      </w:r>
    </w:p>
  </w:endnote>
  <w:endnote w:type="continuationSeparator" w:id="0">
    <w:p w:rsidR="009A1B04" w:rsidRDefault="009A1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otype Sorts">
    <w:altName w:val="Courier New"/>
    <w:panose1 w:val="00000000000000000000"/>
    <w:charset w:val="02"/>
    <w:family w:val="auto"/>
    <w:notTrueType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04" w:rsidRDefault="009A1B04">
      <w:r>
        <w:separator/>
      </w:r>
    </w:p>
  </w:footnote>
  <w:footnote w:type="continuationSeparator" w:id="0">
    <w:p w:rsidR="009A1B04" w:rsidRDefault="009A1B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640" w:rsidRPr="00011333" w:rsidRDefault="00011333" w:rsidP="00011333">
    <w:pPr>
      <w:pStyle w:val="En-tte"/>
      <w:jc w:val="center"/>
      <w:rPr>
        <w:b/>
        <w:sz w:val="28"/>
        <w:szCs w:val="28"/>
      </w:rPr>
    </w:pPr>
    <w:r>
      <w:rPr>
        <w:rFonts w:ascii="Verdana" w:hAnsi="Verdana"/>
        <w:noProof/>
        <w:sz w:val="20"/>
        <w:szCs w:val="20"/>
      </w:rPr>
      <w:drawing>
        <wp:inline distT="0" distB="0" distL="0" distR="0" wp14:anchorId="5D526DB3" wp14:editId="3E4742F2">
          <wp:extent cx="1130300" cy="767715"/>
          <wp:effectExtent l="19050" t="0" r="0" b="0"/>
          <wp:docPr id="1" name="Image 1" descr="logo_new_redu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ew_reduit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300" cy="767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011333">
      <w:rPr>
        <w:b/>
        <w:sz w:val="28"/>
        <w:szCs w:val="28"/>
      </w:rPr>
      <w:t>Assemblée générale annuelle de Ski de fond Québec</w:t>
    </w:r>
  </w:p>
  <w:p w:rsidR="00011333" w:rsidRPr="00011333" w:rsidRDefault="00011333" w:rsidP="00011333">
    <w:pPr>
      <w:pStyle w:val="En-tte"/>
      <w:jc w:val="center"/>
      <w:rPr>
        <w:b/>
        <w:sz w:val="28"/>
        <w:szCs w:val="28"/>
      </w:rPr>
    </w:pPr>
    <w:r w:rsidRPr="00011333">
      <w:rPr>
        <w:b/>
        <w:sz w:val="28"/>
        <w:szCs w:val="28"/>
      </w:rPr>
      <w:t>Samedi 20 septembre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ascii="Times New Roman" w:hAnsi="Times New Roman" w:cs="Times New Roman"/>
      </w:rPr>
    </w:lvl>
  </w:abstractNum>
  <w:abstractNum w:abstractNumId="1">
    <w:nsid w:val="0DBA46D9"/>
    <w:multiLevelType w:val="multilevel"/>
    <w:tmpl w:val="4E6AC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FA5E17"/>
    <w:multiLevelType w:val="hybridMultilevel"/>
    <w:tmpl w:val="ACB423CC"/>
    <w:lvl w:ilvl="0" w:tplc="63EE2840">
      <w:start w:val="9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FD313E"/>
    <w:multiLevelType w:val="singleLevel"/>
    <w:tmpl w:val="A38E1706"/>
    <w:lvl w:ilvl="0">
      <w:start w:val="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4">
    <w:nsid w:val="2E2D2283"/>
    <w:multiLevelType w:val="hybridMultilevel"/>
    <w:tmpl w:val="28DA8770"/>
    <w:lvl w:ilvl="0" w:tplc="5050A3A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603988"/>
    <w:multiLevelType w:val="singleLevel"/>
    <w:tmpl w:val="8E480504"/>
    <w:lvl w:ilvl="0">
      <w:start w:val="2"/>
      <w:numFmt w:val="decimal"/>
      <w:lvlText w:val="%1- "/>
      <w:legacy w:legacy="1" w:legacySpace="0" w:legacyIndent="283"/>
      <w:lvlJc w:val="left"/>
      <w:pPr>
        <w:ind w:left="284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6">
    <w:nsid w:val="3786433A"/>
    <w:multiLevelType w:val="singleLevel"/>
    <w:tmpl w:val="28106E8A"/>
    <w:lvl w:ilvl="0">
      <w:start w:val="4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7">
    <w:nsid w:val="47567334"/>
    <w:multiLevelType w:val="multilevel"/>
    <w:tmpl w:val="AC5A6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8C31A2"/>
    <w:multiLevelType w:val="hybridMultilevel"/>
    <w:tmpl w:val="B8088D42"/>
    <w:lvl w:ilvl="0" w:tplc="B3148474">
      <w:start w:val="10"/>
      <w:numFmt w:val="bullet"/>
      <w:lvlText w:val="-"/>
      <w:lvlJc w:val="left"/>
      <w:pPr>
        <w:ind w:left="990" w:hanging="360"/>
      </w:pPr>
      <w:rPr>
        <w:rFonts w:ascii="Verdana" w:eastAsia="Times New Roman" w:hAnsi="Verdana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>
    <w:nsid w:val="5C2371B1"/>
    <w:multiLevelType w:val="singleLevel"/>
    <w:tmpl w:val="C2CCBE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</w:rPr>
    </w:lvl>
  </w:abstractNum>
  <w:abstractNum w:abstractNumId="10">
    <w:nsid w:val="64206065"/>
    <w:multiLevelType w:val="hybridMultilevel"/>
    <w:tmpl w:val="E12ABE02"/>
    <w:lvl w:ilvl="0" w:tplc="22A6C2E2">
      <w:start w:val="7"/>
      <w:numFmt w:val="bullet"/>
      <w:lvlText w:val="-"/>
      <w:lvlJc w:val="left"/>
      <w:pPr>
        <w:ind w:left="990" w:hanging="360"/>
      </w:pPr>
      <w:rPr>
        <w:rFonts w:ascii="Verdana" w:eastAsia="Times New Roman" w:hAnsi="Verdana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>
    <w:nsid w:val="64AC53D5"/>
    <w:multiLevelType w:val="multilevel"/>
    <w:tmpl w:val="01C89A8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67DE7A15"/>
    <w:multiLevelType w:val="hybridMultilevel"/>
    <w:tmpl w:val="B9E4F8F2"/>
    <w:lvl w:ilvl="0" w:tplc="7D12A104">
      <w:start w:val="1"/>
      <w:numFmt w:val="decimal"/>
      <w:lvlText w:val="%1-"/>
      <w:lvlJc w:val="left"/>
      <w:pPr>
        <w:tabs>
          <w:tab w:val="num" w:pos="870"/>
        </w:tabs>
        <w:ind w:left="870" w:hanging="510"/>
      </w:pPr>
      <w:rPr>
        <w:rFonts w:ascii="Times New Roman" w:hAnsi="Times New Roman" w:cs="Times New Roman"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C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C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C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C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C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C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>
    <w:nsid w:val="683A433B"/>
    <w:multiLevelType w:val="hybridMultilevel"/>
    <w:tmpl w:val="E324765A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C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C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C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C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C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C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4">
    <w:nsid w:val="6A727812"/>
    <w:multiLevelType w:val="hybridMultilevel"/>
    <w:tmpl w:val="9B2EC7D6"/>
    <w:lvl w:ilvl="0" w:tplc="BDF61C64">
      <w:start w:val="6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F9B51D5"/>
    <w:multiLevelType w:val="multilevel"/>
    <w:tmpl w:val="7B6A2A8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733C1A8E"/>
    <w:multiLevelType w:val="hybridMultilevel"/>
    <w:tmpl w:val="D8DCFA00"/>
    <w:lvl w:ilvl="0" w:tplc="1BC26256">
      <w:start w:val="1"/>
      <w:numFmt w:val="decimal"/>
      <w:lvlText w:val="%1-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5"/>
  </w:num>
  <w:num w:numId="4">
    <w:abstractNumId w:val="0"/>
    <w:lvlOverride w:ilvl="0">
      <w:lvl w:ilvl="0">
        <w:start w:val="1"/>
        <w:numFmt w:val="bullet"/>
        <w:lvlText w:val=""/>
        <w:legacy w:legacy="1" w:legacySpace="0" w:legacyIndent="283"/>
        <w:lvlJc w:val="left"/>
        <w:pPr>
          <w:ind w:left="2268" w:hanging="283"/>
        </w:pPr>
        <w:rPr>
          <w:rFonts w:ascii="Monotype Sorts" w:hAnsi="Monotype Sorts" w:cs="Monotype Sorts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5">
    <w:abstractNumId w:val="3"/>
  </w:num>
  <w:num w:numId="6">
    <w:abstractNumId w:val="6"/>
  </w:num>
  <w:num w:numId="7">
    <w:abstractNumId w:val="13"/>
  </w:num>
  <w:num w:numId="8">
    <w:abstractNumId w:val="12"/>
  </w:num>
  <w:num w:numId="9">
    <w:abstractNumId w:val="9"/>
  </w:num>
  <w:num w:numId="10">
    <w:abstractNumId w:val="7"/>
  </w:num>
  <w:num w:numId="11">
    <w:abstractNumId w:val="1"/>
  </w:num>
  <w:num w:numId="12">
    <w:abstractNumId w:val="2"/>
  </w:num>
  <w:num w:numId="13">
    <w:abstractNumId w:val="14"/>
  </w:num>
  <w:num w:numId="14">
    <w:abstractNumId w:val="4"/>
  </w:num>
  <w:num w:numId="15">
    <w:abstractNumId w:val="16"/>
  </w:num>
  <w:num w:numId="16">
    <w:abstractNumId w:val="8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3B4"/>
    <w:rsid w:val="00011333"/>
    <w:rsid w:val="00051C15"/>
    <w:rsid w:val="0006016D"/>
    <w:rsid w:val="0008258C"/>
    <w:rsid w:val="000A1D23"/>
    <w:rsid w:val="000A50B8"/>
    <w:rsid w:val="000C52A8"/>
    <w:rsid w:val="000D0BC2"/>
    <w:rsid w:val="000D3F36"/>
    <w:rsid w:val="000F7FA1"/>
    <w:rsid w:val="00110DAB"/>
    <w:rsid w:val="001277B9"/>
    <w:rsid w:val="00137C04"/>
    <w:rsid w:val="0014213E"/>
    <w:rsid w:val="001A0895"/>
    <w:rsid w:val="001A5134"/>
    <w:rsid w:val="001A7AD5"/>
    <w:rsid w:val="001B1F80"/>
    <w:rsid w:val="001C3010"/>
    <w:rsid w:val="001D505B"/>
    <w:rsid w:val="001E477B"/>
    <w:rsid w:val="001F5967"/>
    <w:rsid w:val="00227AB7"/>
    <w:rsid w:val="00230632"/>
    <w:rsid w:val="0024487A"/>
    <w:rsid w:val="0025549E"/>
    <w:rsid w:val="002648EC"/>
    <w:rsid w:val="00275461"/>
    <w:rsid w:val="00282122"/>
    <w:rsid w:val="0029267D"/>
    <w:rsid w:val="0029277D"/>
    <w:rsid w:val="002A3736"/>
    <w:rsid w:val="002B6290"/>
    <w:rsid w:val="002E52EC"/>
    <w:rsid w:val="002F18A4"/>
    <w:rsid w:val="002F19F5"/>
    <w:rsid w:val="002F383C"/>
    <w:rsid w:val="00332856"/>
    <w:rsid w:val="0033342E"/>
    <w:rsid w:val="00335881"/>
    <w:rsid w:val="0035553D"/>
    <w:rsid w:val="00357760"/>
    <w:rsid w:val="00360E0E"/>
    <w:rsid w:val="003665D0"/>
    <w:rsid w:val="00373DFC"/>
    <w:rsid w:val="00385617"/>
    <w:rsid w:val="00390D3B"/>
    <w:rsid w:val="003A3E2F"/>
    <w:rsid w:val="003B503B"/>
    <w:rsid w:val="003C3EC8"/>
    <w:rsid w:val="003C7AA1"/>
    <w:rsid w:val="003D73B4"/>
    <w:rsid w:val="003E70DC"/>
    <w:rsid w:val="0040398C"/>
    <w:rsid w:val="00420BE5"/>
    <w:rsid w:val="00421714"/>
    <w:rsid w:val="00452A83"/>
    <w:rsid w:val="004914FE"/>
    <w:rsid w:val="004A4857"/>
    <w:rsid w:val="0050110C"/>
    <w:rsid w:val="0051030A"/>
    <w:rsid w:val="00520824"/>
    <w:rsid w:val="00576FA6"/>
    <w:rsid w:val="00583C4F"/>
    <w:rsid w:val="005B28E3"/>
    <w:rsid w:val="005B2FC7"/>
    <w:rsid w:val="005B3692"/>
    <w:rsid w:val="005B39E6"/>
    <w:rsid w:val="005B4E60"/>
    <w:rsid w:val="005C6FFD"/>
    <w:rsid w:val="005F0069"/>
    <w:rsid w:val="005F45E8"/>
    <w:rsid w:val="00607199"/>
    <w:rsid w:val="006173DF"/>
    <w:rsid w:val="006201F2"/>
    <w:rsid w:val="006219CB"/>
    <w:rsid w:val="00623698"/>
    <w:rsid w:val="00623D26"/>
    <w:rsid w:val="0063148E"/>
    <w:rsid w:val="00636B94"/>
    <w:rsid w:val="00650652"/>
    <w:rsid w:val="00652E7F"/>
    <w:rsid w:val="00666DA8"/>
    <w:rsid w:val="00670748"/>
    <w:rsid w:val="00675756"/>
    <w:rsid w:val="0068582D"/>
    <w:rsid w:val="006918B0"/>
    <w:rsid w:val="006A7F81"/>
    <w:rsid w:val="006D166C"/>
    <w:rsid w:val="006D1E36"/>
    <w:rsid w:val="006D60A6"/>
    <w:rsid w:val="006D6E2D"/>
    <w:rsid w:val="006E0951"/>
    <w:rsid w:val="0070083E"/>
    <w:rsid w:val="0070090C"/>
    <w:rsid w:val="00701241"/>
    <w:rsid w:val="00720A64"/>
    <w:rsid w:val="00721A09"/>
    <w:rsid w:val="00773640"/>
    <w:rsid w:val="00774949"/>
    <w:rsid w:val="00787060"/>
    <w:rsid w:val="007930DC"/>
    <w:rsid w:val="007A3BC1"/>
    <w:rsid w:val="007B2B1E"/>
    <w:rsid w:val="007C09C6"/>
    <w:rsid w:val="007C12F8"/>
    <w:rsid w:val="008178E1"/>
    <w:rsid w:val="00841AB3"/>
    <w:rsid w:val="008539FF"/>
    <w:rsid w:val="00855381"/>
    <w:rsid w:val="008703E2"/>
    <w:rsid w:val="00874CE8"/>
    <w:rsid w:val="008908C9"/>
    <w:rsid w:val="008D4DDA"/>
    <w:rsid w:val="008E5F94"/>
    <w:rsid w:val="008F70C4"/>
    <w:rsid w:val="008F76BD"/>
    <w:rsid w:val="00904AD7"/>
    <w:rsid w:val="00906621"/>
    <w:rsid w:val="00936E77"/>
    <w:rsid w:val="0094174E"/>
    <w:rsid w:val="00972BFB"/>
    <w:rsid w:val="00977BAD"/>
    <w:rsid w:val="0098390C"/>
    <w:rsid w:val="009917B0"/>
    <w:rsid w:val="009A1B04"/>
    <w:rsid w:val="009B4EE3"/>
    <w:rsid w:val="00A06C24"/>
    <w:rsid w:val="00A212A4"/>
    <w:rsid w:val="00A36BD1"/>
    <w:rsid w:val="00A66130"/>
    <w:rsid w:val="00A91E26"/>
    <w:rsid w:val="00AB71B6"/>
    <w:rsid w:val="00AC6342"/>
    <w:rsid w:val="00AE18D5"/>
    <w:rsid w:val="00AF40B5"/>
    <w:rsid w:val="00AF58CB"/>
    <w:rsid w:val="00B17D12"/>
    <w:rsid w:val="00B17EDE"/>
    <w:rsid w:val="00B47225"/>
    <w:rsid w:val="00B634B6"/>
    <w:rsid w:val="00B85138"/>
    <w:rsid w:val="00BC4476"/>
    <w:rsid w:val="00BC7A29"/>
    <w:rsid w:val="00BD231F"/>
    <w:rsid w:val="00C0195E"/>
    <w:rsid w:val="00C07AE4"/>
    <w:rsid w:val="00C143EE"/>
    <w:rsid w:val="00C27F12"/>
    <w:rsid w:val="00C65BF3"/>
    <w:rsid w:val="00C85EC4"/>
    <w:rsid w:val="00C916AD"/>
    <w:rsid w:val="00CA3A05"/>
    <w:rsid w:val="00CC78D8"/>
    <w:rsid w:val="00CE0F26"/>
    <w:rsid w:val="00CF013A"/>
    <w:rsid w:val="00D01C00"/>
    <w:rsid w:val="00D17564"/>
    <w:rsid w:val="00D74675"/>
    <w:rsid w:val="00D82313"/>
    <w:rsid w:val="00D90C18"/>
    <w:rsid w:val="00DB166F"/>
    <w:rsid w:val="00DD60A4"/>
    <w:rsid w:val="00DE5888"/>
    <w:rsid w:val="00E012E3"/>
    <w:rsid w:val="00E20D22"/>
    <w:rsid w:val="00E36B94"/>
    <w:rsid w:val="00E40FFD"/>
    <w:rsid w:val="00E550FC"/>
    <w:rsid w:val="00E60C5F"/>
    <w:rsid w:val="00E947C9"/>
    <w:rsid w:val="00E9686A"/>
    <w:rsid w:val="00EB0B55"/>
    <w:rsid w:val="00EC18CF"/>
    <w:rsid w:val="00ED4EA8"/>
    <w:rsid w:val="00EE3901"/>
    <w:rsid w:val="00F06D96"/>
    <w:rsid w:val="00F30445"/>
    <w:rsid w:val="00F44C56"/>
    <w:rsid w:val="00F720CC"/>
    <w:rsid w:val="00FA2D83"/>
    <w:rsid w:val="00FC79CA"/>
    <w:rsid w:val="00FF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BC2"/>
    <w:pPr>
      <w:autoSpaceDE w:val="0"/>
      <w:autoSpaceDN w:val="0"/>
    </w:pPr>
    <w:rPr>
      <w:color w:val="000000"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bCs/>
      <w:u w:val="single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  <w:szCs w:val="28"/>
      <w:u w:val="single"/>
    </w:rPr>
  </w:style>
  <w:style w:type="paragraph" w:styleId="Titre5">
    <w:name w:val="heading 5"/>
    <w:basedOn w:val="Normal"/>
    <w:next w:val="Normal"/>
    <w:qFormat/>
    <w:pPr>
      <w:keepNext/>
      <w:ind w:left="360" w:right="-367"/>
      <w:outlineLvl w:val="4"/>
    </w:pPr>
    <w:rPr>
      <w:rFonts w:ascii="Arial" w:hAnsi="Arial" w:cs="Arial"/>
      <w:b/>
      <w:bCs/>
      <w:sz w:val="22"/>
      <w:szCs w:val="22"/>
    </w:rPr>
  </w:style>
  <w:style w:type="paragraph" w:styleId="Titre6">
    <w:name w:val="heading 6"/>
    <w:basedOn w:val="Normal"/>
    <w:next w:val="Normal"/>
    <w:qFormat/>
    <w:pPr>
      <w:keepNext/>
      <w:ind w:right="-367"/>
      <w:outlineLvl w:val="5"/>
    </w:pPr>
    <w:rPr>
      <w:rFonts w:ascii="Arial" w:hAnsi="Arial" w:cs="Arial"/>
      <w:b/>
      <w:bCs/>
      <w:sz w:val="22"/>
      <w:szCs w:val="22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bCs/>
      <w:sz w:val="36"/>
      <w:szCs w:val="36"/>
    </w:rPr>
  </w:style>
  <w:style w:type="character" w:styleId="Lienhypertexte">
    <w:name w:val="Hyperlink"/>
    <w:rPr>
      <w:rFonts w:ascii="Times New Roman" w:hAnsi="Times New Roman" w:cs="Times New Roman"/>
      <w:color w:val="0000FF"/>
      <w:u w:val="single"/>
    </w:rPr>
  </w:style>
  <w:style w:type="paragraph" w:styleId="Corpsdetexte">
    <w:name w:val="Body Text"/>
    <w:basedOn w:val="Normal"/>
    <w:pPr>
      <w:ind w:right="-2"/>
    </w:pPr>
    <w:rPr>
      <w:b/>
      <w:bCs/>
    </w:rPr>
  </w:style>
  <w:style w:type="character" w:styleId="lev">
    <w:name w:val="Strong"/>
    <w:qFormat/>
    <w:rPr>
      <w:rFonts w:ascii="Times New Roman" w:hAnsi="Times New Roman" w:cs="Times New Roman"/>
      <w:b/>
      <w:bCs/>
    </w:rPr>
  </w:style>
  <w:style w:type="paragraph" w:styleId="Normalcentr">
    <w:name w:val="Block Text"/>
    <w:basedOn w:val="Normal"/>
    <w:pPr>
      <w:tabs>
        <w:tab w:val="left" w:pos="-720"/>
      </w:tabs>
      <w:suppressAutoHyphens/>
      <w:autoSpaceDE/>
      <w:autoSpaceDN/>
      <w:spacing w:line="240" w:lineRule="exact"/>
      <w:ind w:left="-1701" w:right="409"/>
      <w:jc w:val="both"/>
    </w:pPr>
    <w:rPr>
      <w:rFonts w:ascii="Tahoma" w:hAnsi="Tahoma" w:cs="Tahoma"/>
      <w:color w:val="auto"/>
      <w:spacing w:val="-2"/>
      <w:sz w:val="22"/>
      <w:szCs w:val="22"/>
      <w:lang w:eastAsia="fr-FR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color w:val="auto"/>
      <w:lang w:val="en-US" w:eastAsia="en-US"/>
    </w:rPr>
  </w:style>
  <w:style w:type="character" w:customStyle="1" w:styleId="stylecourrierlectronique15">
    <w:name w:val="stylecourrierlectronique15"/>
    <w:rPr>
      <w:rFonts w:ascii="Arial" w:hAnsi="Arial" w:cs="Arial"/>
      <w:color w:val="000000"/>
      <w:sz w:val="20"/>
    </w:rPr>
  </w:style>
  <w:style w:type="character" w:customStyle="1" w:styleId="copyright1">
    <w:name w:val="copyright1"/>
    <w:rsid w:val="00A66130"/>
    <w:rPr>
      <w:rFonts w:ascii="Verdana" w:hAnsi="Verdana" w:hint="default"/>
      <w:b w:val="0"/>
      <w:bCs w:val="0"/>
      <w:i w:val="0"/>
      <w:iCs w:val="0"/>
      <w:color w:val="FFFFFF"/>
      <w:sz w:val="15"/>
      <w:szCs w:val="15"/>
    </w:rPr>
  </w:style>
  <w:style w:type="paragraph" w:styleId="Textedebulles">
    <w:name w:val="Balloon Text"/>
    <w:basedOn w:val="Normal"/>
    <w:semiHidden/>
    <w:rsid w:val="007A3BC1"/>
    <w:rPr>
      <w:rFonts w:ascii="Tahoma" w:hAnsi="Tahoma" w:cs="Tahoma"/>
      <w:sz w:val="16"/>
      <w:szCs w:val="16"/>
    </w:rPr>
  </w:style>
  <w:style w:type="paragraph" w:customStyle="1" w:styleId="NormalWeb1">
    <w:name w:val="Normal (Web)1"/>
    <w:basedOn w:val="Normal"/>
    <w:rsid w:val="00C916AD"/>
    <w:pPr>
      <w:autoSpaceDE/>
      <w:autoSpaceDN/>
    </w:pPr>
    <w:rPr>
      <w:rFonts w:ascii="Verdana" w:hAnsi="Verdana"/>
      <w:color w:val="4D482C"/>
      <w:sz w:val="18"/>
      <w:szCs w:val="18"/>
    </w:rPr>
  </w:style>
  <w:style w:type="paragraph" w:styleId="En-tte">
    <w:name w:val="header"/>
    <w:basedOn w:val="Normal"/>
    <w:rsid w:val="00C27F12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C27F12"/>
    <w:pPr>
      <w:tabs>
        <w:tab w:val="center" w:pos="4320"/>
        <w:tab w:val="right" w:pos="8640"/>
      </w:tabs>
    </w:pPr>
  </w:style>
  <w:style w:type="paragraph" w:styleId="Paragraphedeliste">
    <w:name w:val="List Paragraph"/>
    <w:basedOn w:val="Normal"/>
    <w:uiPriority w:val="34"/>
    <w:qFormat/>
    <w:rsid w:val="00385617"/>
    <w:pPr>
      <w:ind w:left="708"/>
    </w:pPr>
  </w:style>
  <w:style w:type="paragraph" w:customStyle="1" w:styleId="Default">
    <w:name w:val="Default"/>
    <w:rsid w:val="003C7AA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Lienhypertextesuivivisit">
    <w:name w:val="FollowedHyperlink"/>
    <w:uiPriority w:val="99"/>
    <w:semiHidden/>
    <w:unhideWhenUsed/>
    <w:rsid w:val="00AF40B5"/>
    <w:rPr>
      <w:color w:val="800080"/>
      <w:u w:val="single"/>
    </w:rPr>
  </w:style>
  <w:style w:type="character" w:styleId="Marquedecommentaire">
    <w:name w:val="annotation reference"/>
    <w:uiPriority w:val="99"/>
    <w:semiHidden/>
    <w:unhideWhenUsed/>
    <w:rsid w:val="0090662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06621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906621"/>
    <w:rPr>
      <w:color w:val="00000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06621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906621"/>
    <w:rPr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BC2"/>
    <w:pPr>
      <w:autoSpaceDE w:val="0"/>
      <w:autoSpaceDN w:val="0"/>
    </w:pPr>
    <w:rPr>
      <w:color w:val="000000"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bCs/>
      <w:u w:val="single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  <w:szCs w:val="28"/>
      <w:u w:val="single"/>
    </w:rPr>
  </w:style>
  <w:style w:type="paragraph" w:styleId="Titre5">
    <w:name w:val="heading 5"/>
    <w:basedOn w:val="Normal"/>
    <w:next w:val="Normal"/>
    <w:qFormat/>
    <w:pPr>
      <w:keepNext/>
      <w:ind w:left="360" w:right="-367"/>
      <w:outlineLvl w:val="4"/>
    </w:pPr>
    <w:rPr>
      <w:rFonts w:ascii="Arial" w:hAnsi="Arial" w:cs="Arial"/>
      <w:b/>
      <w:bCs/>
      <w:sz w:val="22"/>
      <w:szCs w:val="22"/>
    </w:rPr>
  </w:style>
  <w:style w:type="paragraph" w:styleId="Titre6">
    <w:name w:val="heading 6"/>
    <w:basedOn w:val="Normal"/>
    <w:next w:val="Normal"/>
    <w:qFormat/>
    <w:pPr>
      <w:keepNext/>
      <w:ind w:right="-367"/>
      <w:outlineLvl w:val="5"/>
    </w:pPr>
    <w:rPr>
      <w:rFonts w:ascii="Arial" w:hAnsi="Arial" w:cs="Arial"/>
      <w:b/>
      <w:bCs/>
      <w:sz w:val="22"/>
      <w:szCs w:val="22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bCs/>
      <w:sz w:val="36"/>
      <w:szCs w:val="36"/>
    </w:rPr>
  </w:style>
  <w:style w:type="character" w:styleId="Lienhypertexte">
    <w:name w:val="Hyperlink"/>
    <w:rPr>
      <w:rFonts w:ascii="Times New Roman" w:hAnsi="Times New Roman" w:cs="Times New Roman"/>
      <w:color w:val="0000FF"/>
      <w:u w:val="single"/>
    </w:rPr>
  </w:style>
  <w:style w:type="paragraph" w:styleId="Corpsdetexte">
    <w:name w:val="Body Text"/>
    <w:basedOn w:val="Normal"/>
    <w:pPr>
      <w:ind w:right="-2"/>
    </w:pPr>
    <w:rPr>
      <w:b/>
      <w:bCs/>
    </w:rPr>
  </w:style>
  <w:style w:type="character" w:styleId="lev">
    <w:name w:val="Strong"/>
    <w:qFormat/>
    <w:rPr>
      <w:rFonts w:ascii="Times New Roman" w:hAnsi="Times New Roman" w:cs="Times New Roman"/>
      <w:b/>
      <w:bCs/>
    </w:rPr>
  </w:style>
  <w:style w:type="paragraph" w:styleId="Normalcentr">
    <w:name w:val="Block Text"/>
    <w:basedOn w:val="Normal"/>
    <w:pPr>
      <w:tabs>
        <w:tab w:val="left" w:pos="-720"/>
      </w:tabs>
      <w:suppressAutoHyphens/>
      <w:autoSpaceDE/>
      <w:autoSpaceDN/>
      <w:spacing w:line="240" w:lineRule="exact"/>
      <w:ind w:left="-1701" w:right="409"/>
      <w:jc w:val="both"/>
    </w:pPr>
    <w:rPr>
      <w:rFonts w:ascii="Tahoma" w:hAnsi="Tahoma" w:cs="Tahoma"/>
      <w:color w:val="auto"/>
      <w:spacing w:val="-2"/>
      <w:sz w:val="22"/>
      <w:szCs w:val="22"/>
      <w:lang w:eastAsia="fr-FR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color w:val="auto"/>
      <w:lang w:val="en-US" w:eastAsia="en-US"/>
    </w:rPr>
  </w:style>
  <w:style w:type="character" w:customStyle="1" w:styleId="stylecourrierlectronique15">
    <w:name w:val="stylecourrierlectronique15"/>
    <w:rPr>
      <w:rFonts w:ascii="Arial" w:hAnsi="Arial" w:cs="Arial"/>
      <w:color w:val="000000"/>
      <w:sz w:val="20"/>
    </w:rPr>
  </w:style>
  <w:style w:type="character" w:customStyle="1" w:styleId="copyright1">
    <w:name w:val="copyright1"/>
    <w:rsid w:val="00A66130"/>
    <w:rPr>
      <w:rFonts w:ascii="Verdana" w:hAnsi="Verdana" w:hint="default"/>
      <w:b w:val="0"/>
      <w:bCs w:val="0"/>
      <w:i w:val="0"/>
      <w:iCs w:val="0"/>
      <w:color w:val="FFFFFF"/>
      <w:sz w:val="15"/>
      <w:szCs w:val="15"/>
    </w:rPr>
  </w:style>
  <w:style w:type="paragraph" w:styleId="Textedebulles">
    <w:name w:val="Balloon Text"/>
    <w:basedOn w:val="Normal"/>
    <w:semiHidden/>
    <w:rsid w:val="007A3BC1"/>
    <w:rPr>
      <w:rFonts w:ascii="Tahoma" w:hAnsi="Tahoma" w:cs="Tahoma"/>
      <w:sz w:val="16"/>
      <w:szCs w:val="16"/>
    </w:rPr>
  </w:style>
  <w:style w:type="paragraph" w:customStyle="1" w:styleId="NormalWeb1">
    <w:name w:val="Normal (Web)1"/>
    <w:basedOn w:val="Normal"/>
    <w:rsid w:val="00C916AD"/>
    <w:pPr>
      <w:autoSpaceDE/>
      <w:autoSpaceDN/>
    </w:pPr>
    <w:rPr>
      <w:rFonts w:ascii="Verdana" w:hAnsi="Verdana"/>
      <w:color w:val="4D482C"/>
      <w:sz w:val="18"/>
      <w:szCs w:val="18"/>
    </w:rPr>
  </w:style>
  <w:style w:type="paragraph" w:styleId="En-tte">
    <w:name w:val="header"/>
    <w:basedOn w:val="Normal"/>
    <w:rsid w:val="00C27F12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C27F12"/>
    <w:pPr>
      <w:tabs>
        <w:tab w:val="center" w:pos="4320"/>
        <w:tab w:val="right" w:pos="8640"/>
      </w:tabs>
    </w:pPr>
  </w:style>
  <w:style w:type="paragraph" w:styleId="Paragraphedeliste">
    <w:name w:val="List Paragraph"/>
    <w:basedOn w:val="Normal"/>
    <w:uiPriority w:val="34"/>
    <w:qFormat/>
    <w:rsid w:val="00385617"/>
    <w:pPr>
      <w:ind w:left="708"/>
    </w:pPr>
  </w:style>
  <w:style w:type="paragraph" w:customStyle="1" w:styleId="Default">
    <w:name w:val="Default"/>
    <w:rsid w:val="003C7AA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Lienhypertextesuivivisit">
    <w:name w:val="FollowedHyperlink"/>
    <w:uiPriority w:val="99"/>
    <w:semiHidden/>
    <w:unhideWhenUsed/>
    <w:rsid w:val="00AF40B5"/>
    <w:rPr>
      <w:color w:val="800080"/>
      <w:u w:val="single"/>
    </w:rPr>
  </w:style>
  <w:style w:type="character" w:styleId="Marquedecommentaire">
    <w:name w:val="annotation reference"/>
    <w:uiPriority w:val="99"/>
    <w:semiHidden/>
    <w:unhideWhenUsed/>
    <w:rsid w:val="0090662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06621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906621"/>
    <w:rPr>
      <w:color w:val="00000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06621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906621"/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9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0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3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75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72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61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378401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0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37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11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55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418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224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094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331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006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439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0761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303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956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608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608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392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4013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99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088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513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812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9581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483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198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526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302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438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62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457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380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194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724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86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816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032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3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463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456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7350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050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263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02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532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270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9316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115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963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49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60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81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98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10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34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876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9188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79797"/>
                        <w:left w:val="single" w:sz="6" w:space="0" w:color="979797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84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79797"/>
                            <w:left w:val="single" w:sz="6" w:space="0" w:color="979797"/>
                            <w:bottom w:val="single" w:sz="6" w:space="0" w:color="979797"/>
                            <w:right w:val="single" w:sz="6" w:space="0" w:color="979797"/>
                          </w:divBdr>
                          <w:divsChild>
                            <w:div w:id="1707410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60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498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22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8658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64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634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29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44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38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3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54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25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84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58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42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37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07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582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2600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  <w:divsChild>
                        <w:div w:id="22946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B0B0B0"/>
                            <w:right w:val="single" w:sz="6" w:space="0" w:color="B0B0B0"/>
                          </w:divBdr>
                        </w:div>
                      </w:divsChild>
                    </w:div>
                    <w:div w:id="11912592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  <w:divsChild>
                        <w:div w:id="47645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0B0B0"/>
                            <w:left w:val="single" w:sz="6" w:space="0" w:color="B0B0B0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17385560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  <w:divsChild>
                        <w:div w:id="121261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B0B0B0"/>
                            <w:right w:val="single" w:sz="6" w:space="0" w:color="B0B0B0"/>
                          </w:divBdr>
                        </w:div>
                      </w:divsChild>
                    </w:div>
                  </w:divsChild>
                </w:div>
                <w:div w:id="193004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6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14138">
          <w:marLeft w:val="-59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5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9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9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0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37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us.google.com/102945938608421225435/about?gl=ca&amp;hl=f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skidefondquebec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732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ATELIERS SFQ</vt:lpstr>
    </vt:vector>
  </TitlesOfParts>
  <Company>Toshiba</Company>
  <LinksUpToDate>false</LinksUpToDate>
  <CharactersWithSpaces>4754</CharactersWithSpaces>
  <SharedDoc>false</SharedDoc>
  <HLinks>
    <vt:vector size="12" baseType="variant">
      <vt:variant>
        <vt:i4>1310760</vt:i4>
      </vt:variant>
      <vt:variant>
        <vt:i4>3</vt:i4>
      </vt:variant>
      <vt:variant>
        <vt:i4>0</vt:i4>
      </vt:variant>
      <vt:variant>
        <vt:i4>5</vt:i4>
      </vt:variant>
      <vt:variant>
        <vt:lpwstr>mailto:info@skidefondquebec.ca</vt:lpwstr>
      </vt:variant>
      <vt:variant>
        <vt:lpwstr/>
      </vt:variant>
      <vt:variant>
        <vt:i4>2555948</vt:i4>
      </vt:variant>
      <vt:variant>
        <vt:i4>0</vt:i4>
      </vt:variant>
      <vt:variant>
        <vt:i4>0</vt:i4>
      </vt:variant>
      <vt:variant>
        <vt:i4>5</vt:i4>
      </vt:variant>
      <vt:variant>
        <vt:lpwstr>https://plus.google.com/102945938608421225435/about?gl=ca&amp;hl=fr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ATELIERS SFQ</dc:title>
  <dc:creator>St‚phane Barrette</dc:creator>
  <cp:lastModifiedBy>SFQ</cp:lastModifiedBy>
  <cp:revision>3</cp:revision>
  <cp:lastPrinted>2012-07-17T19:00:00Z</cp:lastPrinted>
  <dcterms:created xsi:type="dcterms:W3CDTF">2014-07-25T16:08:00Z</dcterms:created>
  <dcterms:modified xsi:type="dcterms:W3CDTF">2014-07-25T16:08:00Z</dcterms:modified>
</cp:coreProperties>
</file>